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37" w:rsidRPr="00685B17" w:rsidRDefault="00473F37" w:rsidP="00473F37">
      <w:pPr>
        <w:jc w:val="center"/>
        <w:rPr>
          <w:rFonts w:ascii="Times New Roman" w:eastAsia="NewtonC" w:hAnsi="Times New Roman" w:cs="Times New Roman"/>
          <w:b/>
          <w:sz w:val="32"/>
          <w:szCs w:val="32"/>
        </w:rPr>
      </w:pPr>
      <w:r w:rsidRPr="00685B17">
        <w:rPr>
          <w:rFonts w:ascii="Times New Roman" w:eastAsia="NewtonC" w:hAnsi="Times New Roman" w:cs="Times New Roman"/>
          <w:b/>
          <w:sz w:val="32"/>
          <w:szCs w:val="32"/>
        </w:rPr>
        <w:t>Целевой раздел</w:t>
      </w:r>
      <w:r w:rsidR="00B55650">
        <w:rPr>
          <w:rFonts w:ascii="Times New Roman" w:eastAsia="NewtonC" w:hAnsi="Times New Roman" w:cs="Times New Roman"/>
          <w:b/>
          <w:sz w:val="32"/>
          <w:szCs w:val="32"/>
        </w:rPr>
        <w:t xml:space="preserve"> программы «Мозаика»</w:t>
      </w:r>
      <w:bookmarkStart w:id="0" w:name="_GoBack"/>
      <w:bookmarkEnd w:id="0"/>
    </w:p>
    <w:p w:rsidR="00473F37" w:rsidRPr="00685B1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B1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73F37" w:rsidRPr="005F11E8" w:rsidRDefault="00473F37" w:rsidP="005F1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37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«Мозаика»</w:t>
      </w:r>
    </w:p>
    <w:p w:rsidR="00473F37" w:rsidRDefault="00473F37" w:rsidP="0079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b/>
          <w:sz w:val="24"/>
          <w:szCs w:val="24"/>
        </w:rPr>
        <w:t>Ц</w:t>
      </w:r>
      <w:r w:rsidRPr="00473F37">
        <w:rPr>
          <w:rFonts w:ascii="Times New Roman" w:hAnsi="Times New Roman" w:cs="Times New Roman"/>
          <w:b/>
          <w:bCs/>
          <w:sz w:val="24"/>
          <w:szCs w:val="24"/>
        </w:rPr>
        <w:t xml:space="preserve">елью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Программы </w:t>
      </w:r>
      <w:r w:rsidR="00685B17">
        <w:rPr>
          <w:rFonts w:ascii="Cambria Math" w:eastAsia="NewtonC" w:hAnsi="Cambria Math" w:cs="Cambria Math"/>
          <w:sz w:val="24"/>
          <w:szCs w:val="24"/>
        </w:rPr>
        <w:t>«</w:t>
      </w:r>
      <w:r w:rsidRPr="00473F37">
        <w:rPr>
          <w:rFonts w:ascii="Times New Roman" w:eastAsia="NewtonC" w:hAnsi="Times New Roman" w:cs="Times New Roman"/>
          <w:sz w:val="24"/>
          <w:szCs w:val="24"/>
        </w:rPr>
        <w:t>Мозаика</w:t>
      </w:r>
      <w:r w:rsidR="00685B17">
        <w:rPr>
          <w:rFonts w:ascii="Cambria Math" w:eastAsia="NewtonC" w:hAnsi="Cambria Math" w:cs="Cambria Math"/>
          <w:sz w:val="24"/>
          <w:szCs w:val="24"/>
        </w:rPr>
        <w:t>»</w:t>
      </w:r>
      <w:r w:rsidR="00791DA1">
        <w:rPr>
          <w:rFonts w:ascii="Times New Roman" w:eastAsia="NewtonC" w:hAnsi="Times New Roman" w:cs="Times New Roman"/>
          <w:sz w:val="24"/>
          <w:szCs w:val="24"/>
        </w:rPr>
        <w:t xml:space="preserve"> является </w:t>
      </w:r>
      <w:r w:rsidRPr="00473F37">
        <w:rPr>
          <w:rFonts w:ascii="Times New Roman" w:eastAsia="NewtonC" w:hAnsi="Times New Roman" w:cs="Times New Roman"/>
          <w:sz w:val="24"/>
          <w:szCs w:val="24"/>
        </w:rPr>
        <w:t>расширение возможностей развития личностного потенциала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и способностей каждого ребёнка дошкольного возраста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Программа </w:t>
      </w:r>
      <w:r w:rsidR="00685B17">
        <w:rPr>
          <w:rFonts w:ascii="Cambria Math" w:eastAsia="NewtonC" w:hAnsi="Cambria Math" w:cs="Cambria Math"/>
          <w:sz w:val="24"/>
          <w:szCs w:val="24"/>
        </w:rPr>
        <w:t>«</w:t>
      </w:r>
      <w:r w:rsidRPr="00473F37">
        <w:rPr>
          <w:rFonts w:ascii="Times New Roman" w:eastAsia="NewtonC" w:hAnsi="Times New Roman" w:cs="Times New Roman"/>
          <w:sz w:val="24"/>
          <w:szCs w:val="24"/>
        </w:rPr>
        <w:t>Мозаика</w:t>
      </w:r>
      <w:r w:rsidR="00685B17">
        <w:rPr>
          <w:rFonts w:ascii="Cambria Math" w:eastAsia="NewtonC" w:hAnsi="Cambria Math" w:cs="Cambria Math"/>
          <w:sz w:val="24"/>
          <w:szCs w:val="24"/>
        </w:rPr>
        <w:t>»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направлена на реализацию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следующих </w:t>
      </w:r>
      <w:r w:rsidRPr="00473F37">
        <w:rPr>
          <w:rFonts w:ascii="Times New Roman" w:eastAsia="NewtonC" w:hAnsi="Times New Roman" w:cs="Times New Roman"/>
          <w:b/>
          <w:bCs/>
          <w:sz w:val="24"/>
          <w:szCs w:val="24"/>
        </w:rPr>
        <w:t>задач</w:t>
      </w:r>
      <w:r w:rsidRPr="00473F37">
        <w:rPr>
          <w:rFonts w:ascii="Times New Roman" w:eastAsia="NewtonC" w:hAnsi="Times New Roman" w:cs="Times New Roman"/>
          <w:sz w:val="24"/>
          <w:szCs w:val="24"/>
        </w:rPr>
        <w:t>: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обеспечение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условий здорового образа жизни и безопасности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ребёнка;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приобщение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детей через соответствующие их индивидуально</w:t>
      </w: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возрастным особенностям виды деятельности к социокультурным нормам, традициям семьи, общества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государства;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• развитие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интереса и мотивации детей к познанию мира и творчеству;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реализация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вариативных образовательных программ;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• соблюдение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прав ребёнка, родителей и других участников образовательного процесса.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Программа нацелена на создание следующих </w:t>
      </w:r>
      <w:r w:rsidRPr="00473F37">
        <w:rPr>
          <w:rFonts w:ascii="Times New Roman" w:eastAsia="NewtonC" w:hAnsi="Times New Roman" w:cs="Times New Roman"/>
          <w:b/>
          <w:sz w:val="24"/>
          <w:szCs w:val="24"/>
        </w:rPr>
        <w:t>психолого-педагогических условий</w:t>
      </w:r>
      <w:r w:rsidRPr="00473F37">
        <w:rPr>
          <w:rFonts w:ascii="Times New Roman" w:eastAsia="NewtonC" w:hAnsi="Times New Roman" w:cs="Times New Roman"/>
          <w:sz w:val="24"/>
          <w:szCs w:val="24"/>
        </w:rPr>
        <w:t>: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личностно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ориентированного взаимодействия взрослых с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детьми;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• полноценного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общения ребёнка со сверстниками, старшими 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младшими детьми;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разработку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развивающих педагогических технологий, соответствующих возрасту и опирающихся на усвоение культурных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средств деятельности в определённом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возрасте;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• разработку развивающей предметно-пространственной среды</w:t>
      </w:r>
      <w:r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473F37">
        <w:rPr>
          <w:rFonts w:ascii="Times New Roman" w:eastAsia="NewtonC" w:hAnsi="Times New Roman" w:cs="Times New Roman"/>
          <w:sz w:val="24"/>
          <w:szCs w:val="24"/>
        </w:rPr>
        <w:t>обеспечивающей коммуникативную, игровую, познавательную</w:t>
      </w:r>
      <w:r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473F37">
        <w:rPr>
          <w:rFonts w:ascii="Times New Roman" w:eastAsia="NewtonC" w:hAnsi="Times New Roman" w:cs="Times New Roman"/>
          <w:sz w:val="24"/>
          <w:szCs w:val="24"/>
        </w:rPr>
        <w:t>речевую, физическую, творческую деятельность детей в соответствии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с возрастом;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proofErr w:type="gramStart"/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возможности 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выбора</w:t>
      </w:r>
      <w:proofErr w:type="gramEnd"/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для всех субъектов образования (педагогов, детей, родителей (законных представителей</w:t>
      </w:r>
      <w:r>
        <w:rPr>
          <w:rFonts w:ascii="Times New Roman" w:eastAsia="NewtonC" w:hAnsi="Times New Roman" w:cs="Times New Roman"/>
          <w:sz w:val="24"/>
          <w:szCs w:val="24"/>
        </w:rPr>
        <w:t>)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образовательных программ, педагогических технологий и видов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деятельности.</w:t>
      </w:r>
    </w:p>
    <w:p w:rsidR="00473F37" w:rsidRPr="00473F37" w:rsidRDefault="00473F37" w:rsidP="00473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Программа может быть реализована в разных формах дошкольного образования.</w:t>
      </w:r>
    </w:p>
    <w:p w:rsidR="00473F37" w:rsidRDefault="00473F37" w:rsidP="008157FA">
      <w:pPr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eastAsia="NewtonC" w:hAnsi="Times New Roman" w:cs="Times New Roman"/>
          <w:sz w:val="24"/>
          <w:szCs w:val="24"/>
        </w:rPr>
        <w:t>Содержание программы рассчитано на детей</w:t>
      </w:r>
      <w:r w:rsidR="008157F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от 2 до 7 лет.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7FA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7FA">
        <w:rPr>
          <w:rFonts w:ascii="Times New Roman" w:hAnsi="Times New Roman" w:cs="Times New Roman"/>
          <w:b/>
          <w:bCs/>
          <w:sz w:val="24"/>
          <w:szCs w:val="24"/>
        </w:rPr>
        <w:t>и реализации Программы «Мозаика»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b/>
          <w:i/>
          <w:sz w:val="24"/>
          <w:szCs w:val="24"/>
        </w:rPr>
        <w:t>Основными принципами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к формированию и реализации Программы </w:t>
      </w:r>
      <w:r w:rsidR="00791DA1">
        <w:rPr>
          <w:rFonts w:ascii="Times New Roman" w:eastAsia="NewtonC" w:hAnsi="Times New Roman" w:cs="Times New Roman"/>
          <w:sz w:val="24"/>
          <w:szCs w:val="24"/>
        </w:rPr>
        <w:t>«</w:t>
      </w:r>
      <w:r w:rsidRPr="008157FA">
        <w:rPr>
          <w:rFonts w:ascii="Times New Roman" w:eastAsia="NewtonC" w:hAnsi="Times New Roman" w:cs="Times New Roman"/>
          <w:sz w:val="24"/>
          <w:szCs w:val="24"/>
        </w:rPr>
        <w:t>Мозаика</w:t>
      </w:r>
      <w:r w:rsidR="00791DA1">
        <w:rPr>
          <w:rFonts w:ascii="Cambria Math" w:eastAsia="NewtonC" w:hAnsi="Cambria Math" w:cs="Cambria Math"/>
          <w:sz w:val="24"/>
          <w:szCs w:val="24"/>
        </w:rPr>
        <w:t>»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являются следующие: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1. Сохранение 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уникальности 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8157FA">
        <w:rPr>
          <w:rFonts w:ascii="Times New Roman" w:eastAsia="NewtonC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дошкольного детства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как важного этапа в общем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развитии человека.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2. Поддержка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специфики и разнообразия дошкольного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детства.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3. Реализация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Программы в формах, специфических для детей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данной возрастной группы, прежде всего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в форме игры, познавательной и исследовательской деятельности.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4. Создание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благоприятной социальной ситуации развития каждого ребёнка в соответствии с его возрастными и индивидуальными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особенностями и склонностями.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lastRenderedPageBreak/>
        <w:t>5. Личностно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развивающий и гуманистический характер содействия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и сотрудничества детей и взрослых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в процессе развития детей и их взаимодействия с людьми, культурой и окружающим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миром.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6. Вариативность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организации дошкольного образования.</w:t>
      </w:r>
    </w:p>
    <w:p w:rsidR="008157FA" w:rsidRPr="005F11E8" w:rsidRDefault="008157FA" w:rsidP="005F1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Программа </w:t>
      </w:r>
      <w:r w:rsidR="00B85AF5">
        <w:rPr>
          <w:rFonts w:ascii="Cambria Math" w:eastAsia="NewtonC" w:hAnsi="Cambria Math" w:cs="Cambria Math"/>
          <w:sz w:val="24"/>
          <w:szCs w:val="24"/>
        </w:rPr>
        <w:t>«</w:t>
      </w:r>
      <w:r w:rsidRPr="008157FA">
        <w:rPr>
          <w:rFonts w:ascii="Times New Roman" w:eastAsia="NewtonC" w:hAnsi="Times New Roman" w:cs="Times New Roman"/>
          <w:sz w:val="24"/>
          <w:szCs w:val="24"/>
        </w:rPr>
        <w:t>Мозаика</w:t>
      </w:r>
      <w:r w:rsidR="00B85AF5">
        <w:rPr>
          <w:rFonts w:ascii="Cambria Math" w:eastAsia="NewtonC" w:hAnsi="Cambria Math" w:cs="Cambria Math"/>
          <w:sz w:val="24"/>
          <w:szCs w:val="24"/>
        </w:rPr>
        <w:t>»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 разработана на основе </w:t>
      </w:r>
      <w:r w:rsidRPr="00791DA1">
        <w:rPr>
          <w:rFonts w:ascii="Times New Roman" w:hAnsi="Times New Roman" w:cs="Times New Roman"/>
          <w:bCs/>
          <w:i/>
          <w:sz w:val="24"/>
          <w:szCs w:val="24"/>
        </w:rPr>
        <w:t>культурно-исторического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и </w:t>
      </w:r>
      <w:r w:rsidRPr="00791DA1">
        <w:rPr>
          <w:rFonts w:ascii="Times New Roman" w:hAnsi="Times New Roman" w:cs="Times New Roman"/>
          <w:bCs/>
          <w:i/>
          <w:sz w:val="24"/>
          <w:szCs w:val="24"/>
        </w:rPr>
        <w:t>системно-</w:t>
      </w:r>
      <w:proofErr w:type="spellStart"/>
      <w:r w:rsidRPr="00791DA1">
        <w:rPr>
          <w:rFonts w:ascii="Times New Roman" w:hAnsi="Times New Roman" w:cs="Times New Roman"/>
          <w:bCs/>
          <w:i/>
          <w:sz w:val="24"/>
          <w:szCs w:val="24"/>
        </w:rPr>
        <w:t>деятельностного</w:t>
      </w:r>
      <w:proofErr w:type="spellEnd"/>
      <w:r w:rsidRPr="00791DA1">
        <w:rPr>
          <w:rFonts w:ascii="Times New Roman" w:hAnsi="Times New Roman" w:cs="Times New Roman"/>
          <w:bCs/>
          <w:i/>
          <w:sz w:val="24"/>
          <w:szCs w:val="24"/>
        </w:rPr>
        <w:t xml:space="preserve"> подходов</w:t>
      </w:r>
      <w:r w:rsidRPr="008157FA">
        <w:rPr>
          <w:rFonts w:ascii="Times New Roman" w:eastAsia="NewtonC" w:hAnsi="Times New Roman" w:cs="Times New Roman"/>
          <w:sz w:val="24"/>
          <w:szCs w:val="24"/>
        </w:rPr>
        <w:t>, являющихся методологией ФГОС ДО.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7FA">
        <w:rPr>
          <w:rFonts w:ascii="Times New Roman" w:hAnsi="Times New Roman" w:cs="Times New Roman"/>
          <w:b/>
          <w:bCs/>
          <w:sz w:val="24"/>
          <w:szCs w:val="24"/>
        </w:rPr>
        <w:t>Планирование и принципы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7FA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Планирование строится на анализе достигнутых успехов всей группы и индивидуально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каждого ребёнка.</w:t>
      </w:r>
    </w:p>
    <w:p w:rsidR="008157FA" w:rsidRPr="008157FA" w:rsidRDefault="008157FA" w:rsidP="00282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Планирование образовательного процесса строится с учётом следующих принципов:</w:t>
      </w:r>
    </w:p>
    <w:p w:rsidR="008157FA" w:rsidRPr="00282DB5" w:rsidRDefault="00282DB5" w:rsidP="0028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82DB5">
        <w:rPr>
          <w:rFonts w:ascii="Times New Roman" w:hAnsi="Times New Roman" w:cs="Times New Roman"/>
          <w:bCs/>
          <w:sz w:val="24"/>
          <w:szCs w:val="24"/>
        </w:rPr>
        <w:t>- принцип последовательности;</w:t>
      </w:r>
      <w:r w:rsidR="008157FA" w:rsidRPr="00282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57FA" w:rsidRPr="00282DB5" w:rsidRDefault="00282DB5" w:rsidP="0028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82DB5">
        <w:rPr>
          <w:rFonts w:ascii="Times New Roman" w:eastAsia="NewtonC" w:hAnsi="Times New Roman" w:cs="Times New Roman"/>
          <w:bCs/>
          <w:sz w:val="24"/>
          <w:szCs w:val="24"/>
        </w:rPr>
        <w:t>- принцип интеграции;</w:t>
      </w:r>
    </w:p>
    <w:p w:rsidR="008157FA" w:rsidRPr="00282DB5" w:rsidRDefault="00282DB5" w:rsidP="0028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82DB5">
        <w:rPr>
          <w:rFonts w:ascii="Times New Roman" w:eastAsia="NewtonC" w:hAnsi="Times New Roman" w:cs="Times New Roman"/>
          <w:bCs/>
          <w:sz w:val="24"/>
          <w:szCs w:val="24"/>
        </w:rPr>
        <w:t>- к</w:t>
      </w:r>
      <w:r w:rsidR="008157FA" w:rsidRPr="00282DB5">
        <w:rPr>
          <w:rFonts w:ascii="Times New Roman" w:eastAsia="NewtonC" w:hAnsi="Times New Roman" w:cs="Times New Roman"/>
          <w:bCs/>
          <w:sz w:val="24"/>
          <w:szCs w:val="24"/>
        </w:rPr>
        <w:t>омплексно-тематический принцип.</w:t>
      </w:r>
      <w:r w:rsidR="008157FA" w:rsidRPr="00282DB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</w:p>
    <w:p w:rsidR="008157FA" w:rsidRPr="008157FA" w:rsidRDefault="008157FA" w:rsidP="00282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Планирование и организация работы с детьми дошкольного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возраста осуществляются на основе модели ступенчатой интеграции постижения образов окружающего мира по соответствующим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темам.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>Модель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состоит из четырёх структурных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единиц: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8157FA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увидеть </w:t>
      </w:r>
      <w:r w:rsidRPr="008157FA">
        <w:rPr>
          <w:rFonts w:ascii="Times New Roman" w:eastAsia="NewtonC" w:hAnsi="Times New Roman" w:cs="Times New Roman"/>
          <w:sz w:val="24"/>
          <w:szCs w:val="24"/>
        </w:rPr>
        <w:t>(наблюдение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за миром);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8157FA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услышать </w:t>
      </w:r>
      <w:r w:rsidRPr="008157FA">
        <w:rPr>
          <w:rFonts w:ascii="Times New Roman" w:eastAsia="NewtonC" w:hAnsi="Times New Roman" w:cs="Times New Roman"/>
          <w:sz w:val="24"/>
          <w:szCs w:val="24"/>
        </w:rPr>
        <w:t>(звуки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окружения);</w:t>
      </w:r>
    </w:p>
    <w:p w:rsidR="008157FA" w:rsidRPr="008157FA" w:rsidRDefault="008157FA" w:rsidP="0081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8157FA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обыграть </w:t>
      </w:r>
      <w:r w:rsidRPr="008157FA">
        <w:rPr>
          <w:rFonts w:ascii="Times New Roman" w:eastAsia="NewtonC" w:hAnsi="Times New Roman" w:cs="Times New Roman"/>
          <w:sz w:val="24"/>
          <w:szCs w:val="24"/>
        </w:rPr>
        <w:t>(телом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8157FA">
        <w:rPr>
          <w:rFonts w:ascii="Times New Roman" w:eastAsia="NewtonC" w:hAnsi="Times New Roman" w:cs="Times New Roman"/>
          <w:sz w:val="24"/>
          <w:szCs w:val="24"/>
        </w:rPr>
        <w:t>умом, лицом — пантомима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8157FA">
        <w:rPr>
          <w:rFonts w:ascii="Times New Roman" w:eastAsia="NewtonC" w:hAnsi="Times New Roman" w:cs="Times New Roman"/>
          <w:sz w:val="24"/>
          <w:szCs w:val="24"/>
        </w:rPr>
        <w:t>пластика);</w:t>
      </w:r>
    </w:p>
    <w:p w:rsidR="00282DB5" w:rsidRPr="005F11E8" w:rsidRDefault="008157FA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8157FA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8157FA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создать </w:t>
      </w:r>
      <w:r w:rsidRPr="008157FA">
        <w:rPr>
          <w:rFonts w:ascii="Times New Roman" w:eastAsia="NewtonC" w:hAnsi="Times New Roman" w:cs="Times New Roman"/>
          <w:sz w:val="24"/>
          <w:szCs w:val="24"/>
        </w:rPr>
        <w:t>(самостоятельная</w:t>
      </w:r>
      <w:r w:rsidR="00282DB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8157FA">
        <w:rPr>
          <w:rFonts w:ascii="Times New Roman" w:eastAsia="NewtonC" w:hAnsi="Times New Roman" w:cs="Times New Roman"/>
          <w:sz w:val="24"/>
          <w:szCs w:val="24"/>
        </w:rPr>
        <w:t>деятельность).</w:t>
      </w:r>
    </w:p>
    <w:p w:rsidR="00282DB5" w:rsidRPr="00282DB5" w:rsidRDefault="00282DB5" w:rsidP="0028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DB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</w:t>
      </w:r>
    </w:p>
    <w:p w:rsidR="00282DB5" w:rsidRPr="00282DB5" w:rsidRDefault="00282DB5" w:rsidP="00282DB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Программа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Pr="00282DB5">
        <w:rPr>
          <w:rFonts w:ascii="Times New Roman" w:eastAsia="NewtonC" w:hAnsi="Times New Roman" w:cs="Times New Roman"/>
          <w:sz w:val="24"/>
          <w:szCs w:val="24"/>
        </w:rPr>
        <w:t>Мозаика</w:t>
      </w:r>
      <w:r>
        <w:rPr>
          <w:rFonts w:ascii="Times New Roman" w:eastAsia="NewtonC" w:hAnsi="Times New Roman" w:cs="Times New Roman"/>
          <w:sz w:val="24"/>
          <w:szCs w:val="24"/>
        </w:rPr>
        <w:t>»</w:t>
      </w: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 решает задачи развития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детей в пяти образовательных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 областях:</w:t>
      </w:r>
    </w:p>
    <w:p w:rsidR="00282DB5" w:rsidRPr="00282DB5" w:rsidRDefault="00282DB5" w:rsidP="0028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82DB5">
        <w:rPr>
          <w:rFonts w:ascii="Times New Roman" w:hAnsi="Times New Roman" w:cs="Times New Roman"/>
          <w:sz w:val="24"/>
          <w:szCs w:val="24"/>
        </w:rPr>
        <w:t xml:space="preserve">• </w:t>
      </w:r>
      <w:r w:rsidRPr="00282DB5">
        <w:rPr>
          <w:rFonts w:ascii="Times New Roman" w:hAnsi="Times New Roman" w:cs="Times New Roman"/>
          <w:iCs/>
          <w:sz w:val="24"/>
          <w:szCs w:val="24"/>
        </w:rPr>
        <w:t>социально-коммуникативного развития;</w:t>
      </w:r>
      <w:r w:rsidR="005F1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2DB5">
        <w:rPr>
          <w:rFonts w:ascii="Times New Roman" w:hAnsi="Times New Roman" w:cs="Times New Roman"/>
          <w:sz w:val="24"/>
          <w:szCs w:val="24"/>
        </w:rPr>
        <w:t xml:space="preserve">• </w:t>
      </w:r>
      <w:r w:rsidRPr="00282DB5">
        <w:rPr>
          <w:rFonts w:ascii="Times New Roman" w:hAnsi="Times New Roman" w:cs="Times New Roman"/>
          <w:iCs/>
          <w:sz w:val="24"/>
          <w:szCs w:val="24"/>
        </w:rPr>
        <w:t>познавательного развития;</w:t>
      </w:r>
      <w:r w:rsidR="005F1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2DB5">
        <w:rPr>
          <w:rFonts w:ascii="Times New Roman" w:hAnsi="Times New Roman" w:cs="Times New Roman"/>
          <w:sz w:val="24"/>
          <w:szCs w:val="24"/>
        </w:rPr>
        <w:t xml:space="preserve">• </w:t>
      </w:r>
      <w:r w:rsidRPr="00282DB5">
        <w:rPr>
          <w:rFonts w:ascii="Times New Roman" w:hAnsi="Times New Roman" w:cs="Times New Roman"/>
          <w:iCs/>
          <w:sz w:val="24"/>
          <w:szCs w:val="24"/>
        </w:rPr>
        <w:t>речевого развития;</w:t>
      </w:r>
      <w:r w:rsidR="005F1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2DB5">
        <w:rPr>
          <w:rFonts w:ascii="Times New Roman" w:hAnsi="Times New Roman" w:cs="Times New Roman"/>
          <w:sz w:val="24"/>
          <w:szCs w:val="24"/>
        </w:rPr>
        <w:t xml:space="preserve">• </w:t>
      </w:r>
      <w:r w:rsidRPr="00282DB5">
        <w:rPr>
          <w:rFonts w:ascii="Times New Roman" w:hAnsi="Times New Roman" w:cs="Times New Roman"/>
          <w:iCs/>
          <w:sz w:val="24"/>
          <w:szCs w:val="24"/>
        </w:rPr>
        <w:t>художественно-эстетического развития;</w:t>
      </w:r>
    </w:p>
    <w:p w:rsidR="009525BA" w:rsidRPr="005F11E8" w:rsidRDefault="00282DB5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2DB5">
        <w:rPr>
          <w:rFonts w:ascii="Times New Roman" w:hAnsi="Times New Roman" w:cs="Times New Roman"/>
          <w:sz w:val="24"/>
          <w:szCs w:val="24"/>
        </w:rPr>
        <w:t xml:space="preserve">• </w:t>
      </w:r>
      <w:r w:rsidRPr="00282DB5">
        <w:rPr>
          <w:rFonts w:ascii="Times New Roman" w:hAnsi="Times New Roman" w:cs="Times New Roman"/>
          <w:iCs/>
          <w:sz w:val="24"/>
          <w:szCs w:val="24"/>
        </w:rPr>
        <w:t>физического развития.</w:t>
      </w:r>
      <w:r w:rsidR="005F1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программе представлены </w:t>
      </w:r>
      <w:r w:rsidRPr="00273821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детей раннего и дошкольного возраста.</w:t>
      </w:r>
    </w:p>
    <w:p w:rsidR="00282DB5" w:rsidRPr="006247F5" w:rsidRDefault="00282DB5" w:rsidP="0062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F5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6247F5">
        <w:rPr>
          <w:rFonts w:ascii="Times New Roman" w:hAnsi="Times New Roman" w:cs="Times New Roman"/>
          <w:b/>
          <w:sz w:val="24"/>
          <w:szCs w:val="24"/>
        </w:rPr>
        <w:t xml:space="preserve">е результаты освоения Программы </w:t>
      </w:r>
      <w:r w:rsidRPr="006247F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247F5">
        <w:rPr>
          <w:rFonts w:ascii="Times New Roman" w:hAnsi="Times New Roman" w:cs="Times New Roman"/>
          <w:b/>
          <w:sz w:val="24"/>
          <w:szCs w:val="24"/>
        </w:rPr>
        <w:t>Моз</w:t>
      </w:r>
      <w:r w:rsidR="006247F5">
        <w:rPr>
          <w:rFonts w:ascii="Times New Roman" w:hAnsi="Times New Roman" w:cs="Times New Roman"/>
          <w:b/>
          <w:sz w:val="24"/>
          <w:szCs w:val="24"/>
        </w:rPr>
        <w:t xml:space="preserve">аика» </w:t>
      </w:r>
      <w:r w:rsidR="005F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7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47F5">
        <w:rPr>
          <w:rFonts w:ascii="Times New Roman" w:hAnsi="Times New Roman" w:cs="Times New Roman"/>
          <w:b/>
          <w:sz w:val="24"/>
          <w:szCs w:val="24"/>
        </w:rPr>
        <w:t xml:space="preserve"> виде целевых ориентиров </w:t>
      </w:r>
      <w:r w:rsidRPr="006247F5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="006247F5" w:rsidRPr="006247F5">
        <w:rPr>
          <w:rFonts w:ascii="Times New Roman" w:hAnsi="Times New Roman" w:cs="Times New Roman"/>
          <w:b/>
          <w:sz w:val="24"/>
          <w:szCs w:val="24"/>
        </w:rPr>
        <w:t xml:space="preserve"> образования: показатели разви</w:t>
      </w:r>
      <w:r w:rsidRPr="006247F5">
        <w:rPr>
          <w:rFonts w:ascii="Times New Roman" w:hAnsi="Times New Roman" w:cs="Times New Roman"/>
          <w:b/>
          <w:sz w:val="24"/>
          <w:szCs w:val="24"/>
        </w:rPr>
        <w:t>тия детей в соответствии с возрастом</w:t>
      </w:r>
    </w:p>
    <w:p w:rsidR="00282DB5" w:rsidRPr="00282DB5" w:rsidRDefault="006247F5" w:rsidP="0062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Представлены ц</w:t>
      </w:r>
      <w:r w:rsidR="00282DB5" w:rsidRPr="00282DB5">
        <w:rPr>
          <w:rFonts w:ascii="Times New Roman" w:eastAsia="NewtonC" w:hAnsi="Times New Roman" w:cs="Times New Roman"/>
          <w:sz w:val="24"/>
          <w:szCs w:val="24"/>
        </w:rPr>
        <w:t>елевые ориентиры образования в младенческом и раннем возрасте</w:t>
      </w:r>
      <w:r>
        <w:rPr>
          <w:rFonts w:ascii="Times New Roman" w:eastAsia="NewtonC" w:hAnsi="Times New Roman" w:cs="Times New Roman"/>
          <w:sz w:val="24"/>
          <w:szCs w:val="24"/>
        </w:rPr>
        <w:t xml:space="preserve"> и на этапе завершения дошкольного образования.</w:t>
      </w:r>
    </w:p>
    <w:p w:rsidR="00012EFC" w:rsidRPr="005F11E8" w:rsidRDefault="00282DB5" w:rsidP="005F1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На основе данных целевых ориентиров в Программе </w:t>
      </w:r>
      <w:r w:rsidR="006247F5">
        <w:rPr>
          <w:rFonts w:ascii="Cambria Math" w:eastAsia="NewtonC" w:hAnsi="Cambria Math" w:cs="Cambria Math"/>
          <w:sz w:val="24"/>
          <w:szCs w:val="24"/>
        </w:rPr>
        <w:t>«М</w:t>
      </w:r>
      <w:r w:rsidRPr="00282DB5">
        <w:rPr>
          <w:rFonts w:ascii="Times New Roman" w:eastAsia="NewtonC" w:hAnsi="Times New Roman" w:cs="Times New Roman"/>
          <w:sz w:val="24"/>
          <w:szCs w:val="24"/>
        </w:rPr>
        <w:t>озаика</w:t>
      </w:r>
      <w:r w:rsidR="006247F5">
        <w:rPr>
          <w:rFonts w:ascii="Cambria Math" w:eastAsia="NewtonC" w:hAnsi="Cambria Math" w:cs="Cambria Math"/>
          <w:sz w:val="24"/>
          <w:szCs w:val="24"/>
        </w:rPr>
        <w:t>»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сформулированы предполагаемые результаты её освоения детьми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разных возрастных групп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282DB5">
        <w:rPr>
          <w:rFonts w:ascii="Times New Roman" w:eastAsia="NewtonC" w:hAnsi="Times New Roman" w:cs="Times New Roman"/>
          <w:i/>
          <w:iCs/>
          <w:sz w:val="24"/>
          <w:szCs w:val="24"/>
        </w:rPr>
        <w:t>Дифф</w:t>
      </w:r>
      <w:r w:rsidR="006247F5">
        <w:rPr>
          <w:rFonts w:ascii="Times New Roman" w:eastAsia="NewtonC" w:hAnsi="Times New Roman" w:cs="Times New Roman"/>
          <w:i/>
          <w:iCs/>
          <w:sz w:val="24"/>
          <w:szCs w:val="24"/>
        </w:rPr>
        <w:t>еренциация данных целевых ориен</w:t>
      </w:r>
      <w:r w:rsidRPr="00282DB5">
        <w:rPr>
          <w:rFonts w:ascii="Times New Roman" w:eastAsia="NewtonC" w:hAnsi="Times New Roman" w:cs="Times New Roman"/>
          <w:i/>
          <w:iCs/>
          <w:sz w:val="24"/>
          <w:szCs w:val="24"/>
        </w:rPr>
        <w:t>тиров по возрастам и направлениям организации жизнедеятельности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детей </w:t>
      </w: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(в виде </w:t>
      </w:r>
      <w:proofErr w:type="gramStart"/>
      <w:r w:rsidRPr="00282DB5">
        <w:rPr>
          <w:rFonts w:ascii="Times New Roman" w:eastAsia="NewtonC" w:hAnsi="Times New Roman" w:cs="Times New Roman"/>
          <w:sz w:val="24"/>
          <w:szCs w:val="24"/>
        </w:rPr>
        <w:t>показателей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 развития</w:t>
      </w:r>
      <w:proofErr w:type="gramEnd"/>
      <w:r w:rsidRPr="00282DB5">
        <w:rPr>
          <w:rFonts w:ascii="Times New Roman" w:eastAsia="NewtonC" w:hAnsi="Times New Roman" w:cs="Times New Roman"/>
          <w:sz w:val="24"/>
          <w:szCs w:val="24"/>
        </w:rPr>
        <w:t>) произведена в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 xml:space="preserve"> соответствии с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направлениями развития и образования детей (образовательными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областями): социально-коммуникативное развитие; познавательное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282DB5">
        <w:rPr>
          <w:rFonts w:ascii="Times New Roman" w:eastAsia="NewtonC" w:hAnsi="Times New Roman" w:cs="Times New Roman"/>
          <w:sz w:val="24"/>
          <w:szCs w:val="24"/>
        </w:rPr>
        <w:t>развитие; речевое развитие; художественно-эстетическое развитие</w:t>
      </w:r>
      <w:r w:rsidR="006247F5">
        <w:rPr>
          <w:rFonts w:ascii="Times New Roman" w:eastAsia="NewtonC" w:hAnsi="Times New Roman" w:cs="Times New Roman"/>
          <w:sz w:val="24"/>
          <w:szCs w:val="24"/>
        </w:rPr>
        <w:t xml:space="preserve">; </w:t>
      </w:r>
      <w:r w:rsidRPr="00282DB5">
        <w:rPr>
          <w:rFonts w:ascii="Times New Roman" w:eastAsia="NewtonC" w:hAnsi="Times New Roman" w:cs="Times New Roman"/>
          <w:sz w:val="24"/>
          <w:szCs w:val="24"/>
        </w:rPr>
        <w:t>физическое развитие.</w:t>
      </w:r>
    </w:p>
    <w:p w:rsidR="00041E60" w:rsidRPr="005F11E8" w:rsidRDefault="00041E60" w:rsidP="005F1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B17">
        <w:rPr>
          <w:rFonts w:ascii="Times New Roman" w:hAnsi="Times New Roman" w:cs="Times New Roman"/>
          <w:b/>
          <w:sz w:val="32"/>
          <w:szCs w:val="32"/>
        </w:rPr>
        <w:t>Содержательный раздел</w:t>
      </w:r>
    </w:p>
    <w:p w:rsidR="001C0FF1" w:rsidRPr="00012EFC" w:rsidRDefault="001C0FF1" w:rsidP="000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FC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деятельности</w:t>
      </w:r>
    </w:p>
    <w:p w:rsidR="002169C9" w:rsidRDefault="001C0FF1" w:rsidP="0068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FC">
        <w:rPr>
          <w:rFonts w:ascii="Times New Roman" w:hAnsi="Times New Roman" w:cs="Times New Roman"/>
          <w:b/>
          <w:sz w:val="24"/>
          <w:szCs w:val="24"/>
        </w:rPr>
        <w:t>в соотве</w:t>
      </w:r>
      <w:r w:rsidR="00685B17">
        <w:rPr>
          <w:rFonts w:ascii="Times New Roman" w:hAnsi="Times New Roman" w:cs="Times New Roman"/>
          <w:b/>
          <w:sz w:val="24"/>
          <w:szCs w:val="24"/>
        </w:rPr>
        <w:t>тствии с направлениями развития</w:t>
      </w:r>
      <w:r w:rsidR="0095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FC">
        <w:rPr>
          <w:rFonts w:ascii="Times New Roman" w:hAnsi="Times New Roman" w:cs="Times New Roman"/>
          <w:b/>
          <w:sz w:val="24"/>
          <w:szCs w:val="24"/>
        </w:rPr>
        <w:t>ре</w:t>
      </w:r>
      <w:r w:rsidR="00012EFC">
        <w:rPr>
          <w:rFonts w:ascii="Times New Roman" w:hAnsi="Times New Roman" w:cs="Times New Roman"/>
          <w:b/>
          <w:sz w:val="24"/>
          <w:szCs w:val="24"/>
        </w:rPr>
        <w:t>бе</w:t>
      </w:r>
      <w:r w:rsidRPr="00012EFC">
        <w:rPr>
          <w:rFonts w:ascii="Times New Roman" w:hAnsi="Times New Roman" w:cs="Times New Roman"/>
          <w:b/>
          <w:sz w:val="24"/>
          <w:szCs w:val="24"/>
        </w:rPr>
        <w:t>нка в пяти образовательных областях</w:t>
      </w:r>
      <w:r w:rsidR="00216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9C9" w:rsidRDefault="002169C9" w:rsidP="00273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В образовательных областях под каждую задачу предложены формы работы с детьми с описанием образовательного эффекта (воспитательный, развивающий, обучающий).</w:t>
      </w:r>
    </w:p>
    <w:p w:rsidR="001B61E4" w:rsidRDefault="001B61E4" w:rsidP="001B61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>
        <w:rPr>
          <w:rFonts w:ascii="Times New Roman" w:eastAsia="NewtonC" w:hAnsi="Times New Roman" w:cs="Times New Roman"/>
          <w:b/>
          <w:sz w:val="24"/>
          <w:szCs w:val="24"/>
        </w:rPr>
        <w:t>Содержание и методика реализации программы с учетом психолого-возрастных и индивидуальных особенностей детей</w:t>
      </w:r>
    </w:p>
    <w:p w:rsidR="00A37B8C" w:rsidRDefault="00A4441F" w:rsidP="00A3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Для каждой возрастной группы по всем образовательным областям</w:t>
      </w:r>
      <w:r w:rsidR="00A37B8C">
        <w:rPr>
          <w:rFonts w:ascii="Times New Roman" w:eastAsia="NewtonC" w:hAnsi="Times New Roman" w:cs="Times New Roman"/>
          <w:sz w:val="24"/>
          <w:szCs w:val="24"/>
        </w:rPr>
        <w:t xml:space="preserve"> прописаны:</w:t>
      </w:r>
    </w:p>
    <w:p w:rsidR="00A37B8C" w:rsidRDefault="00A37B8C" w:rsidP="00A3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задачи образовательной деятельности;</w:t>
      </w:r>
    </w:p>
    <w:p w:rsidR="00A37B8C" w:rsidRDefault="00A37B8C" w:rsidP="00A3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="00B85AF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sz w:val="24"/>
          <w:szCs w:val="24"/>
        </w:rPr>
        <w:t xml:space="preserve">содержание; </w:t>
      </w:r>
    </w:p>
    <w:p w:rsidR="00A37B8C" w:rsidRDefault="00A37B8C" w:rsidP="00A3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примерный музыкальный репертуар, рекомендованная литература для чтения детям и примерный список для заучивания, для чтения в лицах и дополнительная литература;</w:t>
      </w:r>
    </w:p>
    <w:p w:rsidR="00273821" w:rsidRPr="00273821" w:rsidRDefault="00A37B8C" w:rsidP="00273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интегральные показатели освоения программы.</w:t>
      </w:r>
    </w:p>
    <w:p w:rsidR="00A37B8C" w:rsidRDefault="00B85AF5" w:rsidP="00B8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 w:rsidRPr="00B85AF5">
        <w:rPr>
          <w:rFonts w:ascii="Times New Roman" w:eastAsia="NewtonC" w:hAnsi="Times New Roman" w:cs="Times New Roman"/>
          <w:b/>
          <w:sz w:val="24"/>
          <w:szCs w:val="24"/>
        </w:rPr>
        <w:t xml:space="preserve">Инклюзивное образование детей с ОВЗ </w:t>
      </w:r>
    </w:p>
    <w:p w:rsidR="00B85AF5" w:rsidRPr="00B85AF5" w:rsidRDefault="00B85AF5" w:rsidP="00E5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По созданию условий для успешной интеграции детей дошкольного возраста с проблемами в развитии осуществляется решение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следующих задач: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• организация работы по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B85AF5">
        <w:rPr>
          <w:rFonts w:ascii="Times New Roman" w:eastAsia="NewtonC" w:hAnsi="Times New Roman" w:cs="Times New Roman"/>
          <w:sz w:val="24"/>
          <w:szCs w:val="24"/>
        </w:rPr>
        <w:t>абилитации</w:t>
      </w:r>
      <w:proofErr w:type="spellEnd"/>
      <w:r w:rsidRPr="00B85AF5">
        <w:rPr>
          <w:rFonts w:ascii="Times New Roman" w:eastAsia="NewtonC" w:hAnsi="Times New Roman" w:cs="Times New Roman"/>
          <w:sz w:val="24"/>
          <w:szCs w:val="24"/>
        </w:rPr>
        <w:t xml:space="preserve"> (социализации, адаптации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B85AF5">
        <w:rPr>
          <w:rFonts w:ascii="Times New Roman" w:eastAsia="NewtonC" w:hAnsi="Times New Roman" w:cs="Times New Roman"/>
          <w:sz w:val="24"/>
          <w:szCs w:val="24"/>
        </w:rPr>
        <w:t xml:space="preserve">коррекции) детей с нарушениями развития в интегративной среде дошкольных образовательных учреждений различных 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видов;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• организация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помощи семье ребёнка с нарушениями развития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B85AF5">
        <w:rPr>
          <w:rFonts w:ascii="Times New Roman" w:eastAsia="NewtonC" w:hAnsi="Times New Roman" w:cs="Times New Roman"/>
          <w:sz w:val="24"/>
          <w:szCs w:val="24"/>
        </w:rPr>
        <w:t>социально-психологической работы с семьёй в процессе интеграции их детей в дошкольном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учреждении.</w:t>
      </w:r>
    </w:p>
    <w:p w:rsidR="00B85AF5" w:rsidRPr="00E55732" w:rsidRDefault="00B85AF5" w:rsidP="00E55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Категории детей с ограниченными возможностями здоровья</w:t>
      </w:r>
    </w:p>
    <w:p w:rsidR="00B85AF5" w:rsidRPr="00E55732" w:rsidRDefault="00B85AF5" w:rsidP="00E55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(со специальными образовательными потребностями)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I, II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виды — дети с нарушениями слуха: глухие, слабослышащие</w:t>
      </w:r>
      <w:r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позднооглохшие;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III, IV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виды — дети с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нарушениями зрения: незрячие, слабовидящие;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V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 — дети с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нарушениями речи;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VI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 — дети с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нарушениями функций опорно-двигательного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аппарата;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VII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 — дети с задержкой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психического развития;</w:t>
      </w:r>
    </w:p>
    <w:p w:rsidR="00B85AF5" w:rsidRPr="00B85AF5" w:rsidRDefault="00E55732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VIII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вид — дети с нарушениями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интеллекта (умственно-отсталые).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В особую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группу относят детей с нарушениями эмоционально</w:t>
      </w:r>
      <w:r w:rsidR="00E55732">
        <w:rPr>
          <w:rFonts w:ascii="Times New Roman" w:eastAsia="NewtonC" w:hAnsi="Times New Roman" w:cs="Times New Roman"/>
          <w:sz w:val="24"/>
          <w:szCs w:val="24"/>
        </w:rPr>
        <w:t>-</w:t>
      </w:r>
      <w:r w:rsidRPr="00B85AF5">
        <w:rPr>
          <w:rFonts w:ascii="Times New Roman" w:eastAsia="NewtonC" w:hAnsi="Times New Roman" w:cs="Times New Roman"/>
          <w:sz w:val="24"/>
          <w:szCs w:val="24"/>
        </w:rPr>
        <w:t>волевой сферы; с нарушениями поведения (с</w:t>
      </w:r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Pr="00B85AF5">
        <w:rPr>
          <w:rFonts w:ascii="Times New Roman" w:eastAsia="NewtonC" w:hAnsi="Times New Roman" w:cs="Times New Roman"/>
          <w:sz w:val="24"/>
          <w:szCs w:val="24"/>
        </w:rPr>
        <w:t>девиантным</w:t>
      </w:r>
      <w:proofErr w:type="spellEnd"/>
      <w:r w:rsidR="00E5573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eastAsia="NewtonC" w:hAnsi="Times New Roman" w:cs="Times New Roman"/>
          <w:sz w:val="24"/>
          <w:szCs w:val="24"/>
        </w:rPr>
        <w:t>поведением); со сложными недостатками в развитии (с комплексными нарушениями).</w:t>
      </w:r>
    </w:p>
    <w:p w:rsidR="00B85AF5" w:rsidRPr="00E55732" w:rsidRDefault="00E55732" w:rsidP="00E5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Мо</w:t>
      </w:r>
      <w:r w:rsidR="009525BA">
        <w:rPr>
          <w:rFonts w:ascii="Times New Roman" w:eastAsia="NewtonC" w:hAnsi="Times New Roman" w:cs="Times New Roman"/>
          <w:b/>
          <w:bCs/>
          <w:sz w:val="24"/>
          <w:szCs w:val="24"/>
        </w:rPr>
        <w:t>дели</w:t>
      </w:r>
      <w:r w:rsidR="00B85AF5" w:rsidRPr="00B85AF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интеграции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в соответствии с особенностями детей и возможностями дошкольного образовательного учреждения (кадровый</w:t>
      </w:r>
      <w:r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="00B85AF5" w:rsidRPr="00B85AF5">
        <w:rPr>
          <w:rFonts w:ascii="Times New Roman" w:eastAsia="NewtonC" w:hAnsi="Times New Roman" w:cs="Times New Roman"/>
          <w:sz w:val="24"/>
          <w:szCs w:val="24"/>
        </w:rPr>
        <w:t>потенциал, нормативно-правовое, материально-техническое и научно-методическое обеспечение процесса интегрированного образования).</w:t>
      </w:r>
    </w:p>
    <w:p w:rsidR="00B85AF5" w:rsidRPr="00E55732" w:rsidRDefault="00B85AF5" w:rsidP="00E5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Организационные модели дошкольного обучения и воспитания детей</w:t>
      </w:r>
      <w:r w:rsidR="00E55732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с речевыми нарушениями</w:t>
      </w:r>
      <w:r w:rsidR="00E55732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.</w:t>
      </w:r>
    </w:p>
    <w:p w:rsidR="00B85AF5" w:rsidRPr="00B85AF5" w:rsidRDefault="00B85AF5" w:rsidP="00E5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Блоки педагогического процесса можно представить в следующем виде: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1. Блок специально организованного обучения в форме занятий,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совместной деятельности воспитателя с детьми.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t>2. Блок самостоятельной деятельности детей.</w:t>
      </w:r>
    </w:p>
    <w:p w:rsidR="00B85AF5" w:rsidRPr="00B85AF5" w:rsidRDefault="00B85AF5" w:rsidP="00B8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B85AF5">
        <w:rPr>
          <w:rFonts w:ascii="Times New Roman" w:eastAsia="NewtonC" w:hAnsi="Times New Roman" w:cs="Times New Roman"/>
          <w:sz w:val="24"/>
          <w:szCs w:val="24"/>
        </w:rPr>
        <w:lastRenderedPageBreak/>
        <w:t>3. Блок взаимодействия родителей с детьми.</w:t>
      </w:r>
    </w:p>
    <w:p w:rsidR="00B85AF5" w:rsidRPr="00E55732" w:rsidRDefault="00E55732" w:rsidP="00E5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Организационн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ые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модели дошкольно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го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обучени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я и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воспита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ни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я дет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ей с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проблемам и инт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ел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лектуально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го</w:t>
      </w:r>
      <w:r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 р</w:t>
      </w:r>
      <w:r w:rsidR="00B85AF5" w:rsidRPr="00E55732">
        <w:rPr>
          <w:rFonts w:ascii="Times New Roman" w:eastAsia="NewtonC" w:hAnsi="Times New Roman" w:cs="Times New Roman"/>
          <w:bCs/>
          <w:i/>
          <w:sz w:val="24"/>
          <w:szCs w:val="24"/>
        </w:rPr>
        <w:t>азвития</w:t>
      </w:r>
      <w:r w:rsidR="0080677E">
        <w:rPr>
          <w:rFonts w:ascii="Times New Roman" w:eastAsia="NewtonC" w:hAnsi="Times New Roman" w:cs="Times New Roman"/>
          <w:bCs/>
          <w:i/>
          <w:sz w:val="24"/>
          <w:szCs w:val="24"/>
        </w:rPr>
        <w:t>.</w:t>
      </w:r>
    </w:p>
    <w:p w:rsidR="00B85AF5" w:rsidRDefault="00B85AF5" w:rsidP="00806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iCs/>
          <w:sz w:val="24"/>
          <w:szCs w:val="24"/>
        </w:rPr>
      </w:pP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Организационные</w:t>
      </w:r>
      <w:r w:rsidR="0080677E"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модели дошкольного</w:t>
      </w:r>
      <w:r w:rsidR="0080677E"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обучения и</w:t>
      </w:r>
      <w:r w:rsidR="0080677E"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воспитания детей с</w:t>
      </w:r>
      <w:r w:rsidR="0080677E"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ранним детским</w:t>
      </w:r>
      <w:r w:rsidR="0080677E"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аутизмом</w:t>
      </w:r>
      <w:r w:rsidR="0080677E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.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677E">
        <w:rPr>
          <w:rFonts w:ascii="Times New Roman" w:hAnsi="Times New Roman" w:cs="Times New Roman"/>
          <w:bCs/>
          <w:i/>
          <w:sz w:val="24"/>
          <w:szCs w:val="24"/>
        </w:rPr>
        <w:t>Организационные модели дошкольного обучения и воспитания детей с ранним детским аутизмом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77E">
        <w:rPr>
          <w:rFonts w:ascii="Times New Roman" w:hAnsi="Times New Roman" w:cs="Times New Roman"/>
          <w:bCs/>
          <w:sz w:val="24"/>
          <w:szCs w:val="24"/>
        </w:rPr>
        <w:t>Группа кратковременного пребывани</w:t>
      </w:r>
      <w:r>
        <w:rPr>
          <w:rFonts w:ascii="Times New Roman" w:hAnsi="Times New Roman" w:cs="Times New Roman"/>
          <w:bCs/>
          <w:sz w:val="24"/>
          <w:szCs w:val="24"/>
        </w:rPr>
        <w:t>я для детей с выраженным аутиз</w:t>
      </w:r>
      <w:r w:rsidRPr="0080677E">
        <w:rPr>
          <w:rFonts w:ascii="Times New Roman" w:hAnsi="Times New Roman" w:cs="Times New Roman"/>
          <w:bCs/>
          <w:sz w:val="24"/>
          <w:szCs w:val="24"/>
        </w:rPr>
        <w:t>мом (1—2 варианты РДА по классификации О.С. Никольской)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77E">
        <w:rPr>
          <w:rFonts w:ascii="Times New Roman" w:hAnsi="Times New Roman" w:cs="Times New Roman"/>
          <w:bCs/>
          <w:sz w:val="24"/>
          <w:szCs w:val="24"/>
        </w:rPr>
        <w:t>Группы компенсирующего обучени</w:t>
      </w:r>
      <w:r>
        <w:rPr>
          <w:rFonts w:ascii="Times New Roman" w:hAnsi="Times New Roman" w:cs="Times New Roman"/>
          <w:bCs/>
          <w:sz w:val="24"/>
          <w:szCs w:val="24"/>
        </w:rPr>
        <w:t>я для детей с умственной отста</w:t>
      </w:r>
      <w:r w:rsidRPr="0080677E">
        <w:rPr>
          <w:rFonts w:ascii="Times New Roman" w:hAnsi="Times New Roman" w:cs="Times New Roman"/>
          <w:bCs/>
          <w:sz w:val="24"/>
          <w:szCs w:val="24"/>
        </w:rPr>
        <w:t>лостью и для детей с выраженны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м аутизмом (1—2 варианты РДА по </w:t>
      </w:r>
      <w:r w:rsidRPr="0080677E">
        <w:rPr>
          <w:rFonts w:ascii="Times New Roman" w:hAnsi="Times New Roman" w:cs="Times New Roman"/>
          <w:bCs/>
          <w:sz w:val="24"/>
          <w:szCs w:val="24"/>
        </w:rPr>
        <w:t>классификации О.С. Никольской)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Cs/>
          <w:sz w:val="24"/>
          <w:szCs w:val="24"/>
        </w:rPr>
      </w:pP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Группы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компенсирующего обучения для детей с ЗПР и для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детей с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РДА (2—4 варианты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РДА по классификации О.С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.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Никольской)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Cs/>
          <w:sz w:val="24"/>
          <w:szCs w:val="24"/>
        </w:rPr>
      </w:pP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Группы комбинированной направленности для нормально развивающихся детей и детей с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лёгкими формами РДА (3—4 варианты РДА по</w:t>
      </w:r>
      <w:r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80677E">
        <w:rPr>
          <w:rFonts w:ascii="Times New Roman" w:eastAsia="NewtonC" w:hAnsi="Times New Roman" w:cs="Times New Roman"/>
          <w:bCs/>
          <w:sz w:val="24"/>
          <w:szCs w:val="24"/>
        </w:rPr>
        <w:t>классификации О.С. Никольской)</w:t>
      </w:r>
    </w:p>
    <w:p w:rsidR="0080677E" w:rsidRPr="0080677E" w:rsidRDefault="0080677E" w:rsidP="00806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80677E">
        <w:rPr>
          <w:rFonts w:ascii="Times New Roman" w:eastAsia="NewtonC" w:hAnsi="Times New Roman" w:cs="Times New Roman"/>
          <w:bCs/>
          <w:i/>
          <w:sz w:val="24"/>
          <w:szCs w:val="24"/>
        </w:rPr>
        <w:t>Организационные модели дошкольного обучения и воспитания детей с задержкой психического развития (ЗПР)</w:t>
      </w:r>
      <w:r>
        <w:rPr>
          <w:rFonts w:ascii="Times New Roman" w:eastAsia="NewtonC" w:hAnsi="Times New Roman" w:cs="Times New Roman"/>
          <w:bCs/>
          <w:i/>
          <w:sz w:val="24"/>
          <w:szCs w:val="24"/>
        </w:rPr>
        <w:t>.</w:t>
      </w:r>
    </w:p>
    <w:p w:rsidR="0080677E" w:rsidRDefault="0080677E" w:rsidP="00806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80677E">
        <w:rPr>
          <w:rFonts w:ascii="Times New Roman" w:eastAsia="NewtonC" w:hAnsi="Times New Roman" w:cs="Times New Roman"/>
          <w:bCs/>
          <w:i/>
          <w:sz w:val="24"/>
          <w:szCs w:val="24"/>
        </w:rPr>
        <w:t>Организационные модели дошкольного обучения и воспитания детей с нарушениями зрения</w:t>
      </w:r>
      <w:r>
        <w:rPr>
          <w:rFonts w:ascii="Times New Roman" w:eastAsia="NewtonC" w:hAnsi="Times New Roman" w:cs="Times New Roman"/>
          <w:bCs/>
          <w:i/>
          <w:sz w:val="24"/>
          <w:szCs w:val="24"/>
        </w:rPr>
        <w:t>.</w:t>
      </w:r>
    </w:p>
    <w:p w:rsidR="009B6CC5" w:rsidRDefault="009B6CC5" w:rsidP="005F1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sz w:val="24"/>
          <w:szCs w:val="24"/>
        </w:rPr>
      </w:pPr>
      <w:r>
        <w:rPr>
          <w:rFonts w:ascii="Times New Roman" w:eastAsia="NewtonC" w:hAnsi="Times New Roman" w:cs="Times New Roman"/>
          <w:bCs/>
          <w:sz w:val="24"/>
          <w:szCs w:val="24"/>
        </w:rPr>
        <w:t>Примерное планирование занятий педагога-дефектолога в группе детей 3-4, 4-5, 5-6, 6-7 лет.</w:t>
      </w:r>
    </w:p>
    <w:p w:rsidR="009B6CC5" w:rsidRDefault="009B6CC5" w:rsidP="009B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C5">
        <w:rPr>
          <w:rFonts w:ascii="Times New Roman" w:hAnsi="Times New Roman" w:cs="Times New Roman"/>
          <w:b/>
          <w:sz w:val="24"/>
          <w:szCs w:val="24"/>
        </w:rPr>
        <w:t>Педагогическая и психологическая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6CC5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5F1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Pr="009B6CC5">
        <w:rPr>
          <w:rFonts w:ascii="Times New Roman" w:hAnsi="Times New Roman" w:cs="Times New Roman"/>
          <w:b/>
          <w:sz w:val="24"/>
          <w:szCs w:val="24"/>
        </w:rPr>
        <w:t>результатов детей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</w:t>
      </w:r>
      <w:r w:rsidRPr="009B6CC5">
        <w:rPr>
          <w:rFonts w:ascii="Times New Roman" w:eastAsia="NewtonC" w:hAnsi="Times New Roman" w:cs="Times New Roman"/>
          <w:sz w:val="24"/>
          <w:szCs w:val="24"/>
        </w:rPr>
        <w:t>ценка</w:t>
      </w:r>
      <w:r>
        <w:rPr>
          <w:rFonts w:ascii="Times New Roman" w:eastAsia="NewtonC" w:hAnsi="Times New Roman" w:cs="Times New Roman"/>
          <w:sz w:val="24"/>
          <w:szCs w:val="24"/>
        </w:rPr>
        <w:t xml:space="preserve"> индивидуального развития ребенка </w:t>
      </w:r>
      <w:r w:rsidRPr="009B6CC5">
        <w:rPr>
          <w:rFonts w:ascii="Times New Roman" w:eastAsia="NewtonC" w:hAnsi="Times New Roman" w:cs="Times New Roman"/>
          <w:sz w:val="24"/>
          <w:szCs w:val="24"/>
        </w:rPr>
        <w:t>производится педагогическим работником в рамках педагогической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9525BA">
        <w:rPr>
          <w:rFonts w:ascii="Times New Roman" w:eastAsia="NewtonC" w:hAnsi="Times New Roman" w:cs="Times New Roman"/>
          <w:sz w:val="24"/>
          <w:szCs w:val="24"/>
        </w:rPr>
        <w:t>диагностики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(или мониторинга).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решения </w:t>
      </w:r>
      <w:proofErr w:type="gramStart"/>
      <w:r w:rsidRPr="009B6CC5">
        <w:rPr>
          <w:rFonts w:ascii="Times New Roman" w:eastAsia="NewtonC" w:hAnsi="Times New Roman" w:cs="Times New Roman"/>
          <w:sz w:val="24"/>
          <w:szCs w:val="24"/>
        </w:rPr>
        <w:t>образовательных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задач</w:t>
      </w:r>
      <w:proofErr w:type="gramEnd"/>
      <w:r w:rsidRPr="009B6CC5">
        <w:rPr>
          <w:rFonts w:ascii="Times New Roman" w:eastAsia="NewtonC" w:hAnsi="Times New Roman" w:cs="Times New Roman"/>
          <w:sz w:val="24"/>
          <w:szCs w:val="24"/>
        </w:rPr>
        <w:t>: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hAnsi="Times New Roman" w:cs="Times New Roman"/>
          <w:sz w:val="24"/>
          <w:szCs w:val="24"/>
        </w:rPr>
        <w:t xml:space="preserve">• </w:t>
      </w:r>
      <w:r w:rsidRPr="009B6CC5">
        <w:rPr>
          <w:rFonts w:ascii="Times New Roman" w:eastAsia="NewtonC" w:hAnsi="Times New Roman" w:cs="Times New Roman"/>
          <w:sz w:val="24"/>
          <w:szCs w:val="24"/>
        </w:rPr>
        <w:t>индивидуализации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образования (в том числе поддержки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ребёнка, построения его образовательной траектории или профессиональной коррекции особенностей его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развития);</w:t>
      </w:r>
    </w:p>
    <w:p w:rsid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hAnsi="Times New Roman" w:cs="Times New Roman"/>
          <w:sz w:val="24"/>
          <w:szCs w:val="24"/>
        </w:rPr>
        <w:t xml:space="preserve">• </w:t>
      </w:r>
      <w:r w:rsidRPr="009B6CC5">
        <w:rPr>
          <w:rFonts w:ascii="Times New Roman" w:eastAsia="NewtonC" w:hAnsi="Times New Roman" w:cs="Times New Roman"/>
          <w:sz w:val="24"/>
          <w:szCs w:val="24"/>
        </w:rPr>
        <w:t>оптимизации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работы с группой детей.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На основе целевых ориентиров ФГОС ДО в Программе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Pr="009B6CC5">
        <w:rPr>
          <w:rFonts w:ascii="Times New Roman" w:eastAsia="NewtonC" w:hAnsi="Times New Roman" w:cs="Times New Roman"/>
          <w:sz w:val="24"/>
          <w:szCs w:val="24"/>
        </w:rPr>
        <w:t>Мозаика</w:t>
      </w:r>
      <w:r>
        <w:rPr>
          <w:rFonts w:ascii="Times New Roman" w:eastAsia="NewtonC" w:hAnsi="Times New Roman" w:cs="Times New Roman"/>
          <w:sz w:val="24"/>
          <w:szCs w:val="24"/>
        </w:rPr>
        <w:t>»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сформулированы предполагаемые результаты её освоения детьми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разных возрастных групп (см. 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раздел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Pr="009B6CC5">
        <w:rPr>
          <w:rFonts w:ascii="Times New Roman" w:eastAsia="NewtonC" w:hAnsi="Times New Roman" w:cs="Times New Roman"/>
          <w:sz w:val="24"/>
          <w:szCs w:val="24"/>
        </w:rPr>
        <w:t>Пояснительная записка</w:t>
      </w:r>
      <w:r>
        <w:rPr>
          <w:rFonts w:ascii="Cambria Math" w:eastAsia="NewtonC" w:hAnsi="Cambria Math" w:cs="Cambria Math"/>
          <w:sz w:val="24"/>
          <w:szCs w:val="24"/>
        </w:rPr>
        <w:t>»</w:t>
      </w:r>
      <w:r w:rsidRPr="009B6CC5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eastAsia="NewtonC" w:hAnsi="Times New Roman" w:cs="Times New Roman"/>
          <w:sz w:val="24"/>
          <w:szCs w:val="24"/>
        </w:rPr>
        <w:t>Достижение детьми промежуточных результатов оценивается путём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наблюдений, анализа детских работ, эпизодов из жизни группы</w:t>
      </w:r>
      <w:r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9B6CC5">
        <w:rPr>
          <w:rFonts w:ascii="Times New Roman" w:eastAsia="NewtonC" w:hAnsi="Times New Roman" w:cs="Times New Roman"/>
          <w:sz w:val="24"/>
          <w:szCs w:val="24"/>
        </w:rPr>
        <w:t>игр, тренингов, непосредственного общения, создания педагогических ситуаций, тестовых заданий, бесед с родителями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(</w:t>
      </w:r>
      <w:proofErr w:type="spellStart"/>
      <w:r w:rsidRPr="009B6CC5">
        <w:rPr>
          <w:rFonts w:ascii="Times New Roman" w:eastAsia="NewtonC" w:hAnsi="Times New Roman" w:cs="Times New Roman"/>
          <w:sz w:val="24"/>
          <w:szCs w:val="24"/>
        </w:rPr>
        <w:t>низкоформализованные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методы оценки, доступные педагогам, непосредственно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работающим с детьми). </w:t>
      </w:r>
      <w:proofErr w:type="spellStart"/>
      <w:r w:rsidRPr="009B6CC5">
        <w:rPr>
          <w:rFonts w:ascii="Times New Roman" w:eastAsia="NewtonC" w:hAnsi="Times New Roman" w:cs="Times New Roman"/>
          <w:sz w:val="24"/>
          <w:szCs w:val="24"/>
        </w:rPr>
        <w:t>Высокоформализованные</w:t>
      </w:r>
      <w:proofErr w:type="spellEnd"/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методы оценки используются специалистами: педагогами-психологами, логопедами.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>Требования к проведению диагностики.</w:t>
      </w:r>
      <w:r w:rsidR="005F11E8">
        <w:rPr>
          <w:rFonts w:ascii="Times New Roman" w:eastAsia="NewtonC" w:hAnsi="Times New Roman" w:cs="Times New Roman"/>
          <w:bCs/>
          <w:i/>
          <w:iCs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Мониторинг проводится в конце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года на основе заполнения диагностических листов, содержащих показатели освоения программы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для каждого возраста (см. пример такого диагностического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листа).</w:t>
      </w:r>
    </w:p>
    <w:p w:rsidR="009B6CC5" w:rsidRPr="00192160" w:rsidRDefault="009B6CC5" w:rsidP="00192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Cs/>
          <w:i/>
          <w:sz w:val="24"/>
          <w:szCs w:val="24"/>
        </w:rPr>
      </w:pPr>
      <w:r w:rsidRPr="00192160">
        <w:rPr>
          <w:rFonts w:ascii="Times New Roman" w:eastAsia="NewtonC" w:hAnsi="Times New Roman" w:cs="Times New Roman"/>
          <w:bCs/>
          <w:i/>
          <w:sz w:val="24"/>
          <w:szCs w:val="24"/>
        </w:rPr>
        <w:t>Интерпретация показателей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192160">
        <w:rPr>
          <w:rFonts w:ascii="Times New Roman" w:eastAsia="NewtonC" w:hAnsi="Times New Roman" w:cs="Times New Roman"/>
          <w:i/>
          <w:iCs/>
          <w:sz w:val="24"/>
          <w:szCs w:val="24"/>
          <w:u w:val="single"/>
        </w:rPr>
        <w:t>Показатель сформирован</w:t>
      </w:r>
      <w:r w:rsidRPr="009B6CC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(достаточный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уровень) — наблюдается в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самостоятельной деятельности ребёнка, в совместной деятельности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со взрослым.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192160">
        <w:rPr>
          <w:rFonts w:ascii="Times New Roman" w:eastAsia="NewtonC" w:hAnsi="Times New Roman" w:cs="Times New Roman"/>
          <w:i/>
          <w:iCs/>
          <w:sz w:val="24"/>
          <w:szCs w:val="24"/>
          <w:u w:val="single"/>
        </w:rPr>
        <w:lastRenderedPageBreak/>
        <w:t>Показатель в стадии формирования</w:t>
      </w:r>
      <w:r w:rsidRPr="009B6CC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(уровень, близкий к достаточному) — проявляется неустойчиво, чаще при создании специальных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ситуаций, провоцирующих его проявление: ребёнок справляется с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заданием с помощью наводящих вопросов взрослого, даёт аналогичные примеры.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Оценки </w:t>
      </w:r>
      <w:r w:rsidR="00192160">
        <w:rPr>
          <w:rFonts w:ascii="Cambria Math" w:eastAsia="NewtonC" w:hAnsi="Cambria Math" w:cs="Cambria Math"/>
          <w:sz w:val="24"/>
          <w:szCs w:val="24"/>
        </w:rPr>
        <w:t>«</w:t>
      </w:r>
      <w:r w:rsidRPr="009B6CC5">
        <w:rPr>
          <w:rFonts w:ascii="Times New Roman" w:eastAsia="NewtonC" w:hAnsi="Times New Roman" w:cs="Times New Roman"/>
          <w:sz w:val="24"/>
          <w:szCs w:val="24"/>
        </w:rPr>
        <w:t>достаточный уровень</w:t>
      </w:r>
      <w:r w:rsidR="00192160">
        <w:rPr>
          <w:rFonts w:ascii="Cambria Math" w:eastAsia="NewtonC" w:hAnsi="Cambria Math" w:cs="Cambria Math"/>
          <w:sz w:val="24"/>
          <w:szCs w:val="24"/>
        </w:rPr>
        <w:t>»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и </w:t>
      </w:r>
      <w:r w:rsidR="00192160">
        <w:rPr>
          <w:rFonts w:ascii="Cambria Math" w:eastAsia="NewtonC" w:hAnsi="Cambria Math" w:cs="Cambria Math"/>
          <w:sz w:val="24"/>
          <w:szCs w:val="24"/>
        </w:rPr>
        <w:t>«</w:t>
      </w:r>
      <w:r w:rsidRPr="009B6CC5">
        <w:rPr>
          <w:rFonts w:ascii="Times New Roman" w:eastAsia="NewtonC" w:hAnsi="Times New Roman" w:cs="Times New Roman"/>
          <w:sz w:val="24"/>
          <w:szCs w:val="24"/>
        </w:rPr>
        <w:t>близкий к достаточному</w:t>
      </w:r>
      <w:r w:rsidR="00192160">
        <w:rPr>
          <w:rFonts w:ascii="Cambria Math" w:eastAsia="NewtonC" w:hAnsi="Cambria Math" w:cs="Cambria Math"/>
          <w:sz w:val="24"/>
          <w:szCs w:val="24"/>
        </w:rPr>
        <w:t>»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отражают состояние нормы развития и </w:t>
      </w:r>
      <w:proofErr w:type="gramStart"/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освоения 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Программы</w:t>
      </w:r>
      <w:proofErr w:type="gramEnd"/>
      <w:r w:rsidRPr="009B6CC5">
        <w:rPr>
          <w:rFonts w:ascii="Times New Roman" w:eastAsia="NewtonC" w:hAnsi="Times New Roman" w:cs="Times New Roman"/>
          <w:sz w:val="24"/>
          <w:szCs w:val="24"/>
        </w:rPr>
        <w:t>.</w:t>
      </w:r>
    </w:p>
    <w:p w:rsidR="009B6CC5" w:rsidRPr="009B6CC5" w:rsidRDefault="009B6CC5" w:rsidP="009B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192160">
        <w:rPr>
          <w:rFonts w:ascii="Times New Roman" w:eastAsia="NewtonC" w:hAnsi="Times New Roman" w:cs="Times New Roman"/>
          <w:i/>
          <w:iCs/>
          <w:sz w:val="24"/>
          <w:szCs w:val="24"/>
          <w:u w:val="single"/>
        </w:rPr>
        <w:t>Показатель не сформирован</w:t>
      </w:r>
      <w:r w:rsidRPr="009B6CC5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(недостаточный уровень) — не проявляется ни в одной из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ситуаций, на все предложения взрослого ребёнок не даёт положительного ответа, не в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состоянии выполнить задание самостоятельно.</w:t>
      </w:r>
    </w:p>
    <w:p w:rsidR="009B6CC5" w:rsidRDefault="009B6CC5" w:rsidP="00192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Если по каким-то направлениям присутствуют оценки </w:t>
      </w:r>
      <w:r w:rsidR="00192160">
        <w:rPr>
          <w:rFonts w:ascii="Cambria Math" w:eastAsia="NewtonC" w:hAnsi="Cambria Math" w:cs="Cambria Math"/>
          <w:sz w:val="24"/>
          <w:szCs w:val="24"/>
        </w:rPr>
        <w:t>«</w:t>
      </w:r>
      <w:r w:rsidRPr="009B6CC5">
        <w:rPr>
          <w:rFonts w:ascii="Times New Roman" w:eastAsia="NewtonC" w:hAnsi="Times New Roman" w:cs="Times New Roman"/>
          <w:sz w:val="24"/>
          <w:szCs w:val="24"/>
        </w:rPr>
        <w:t>недостаточный уровень</w:t>
      </w:r>
      <w:r w:rsidR="00192160">
        <w:rPr>
          <w:rFonts w:ascii="Times New Roman" w:eastAsia="NewtonC" w:hAnsi="Times New Roman" w:cs="Times New Roman"/>
          <w:sz w:val="24"/>
          <w:szCs w:val="24"/>
        </w:rPr>
        <w:t>»</w:t>
      </w:r>
      <w:r w:rsidRPr="009B6CC5">
        <w:rPr>
          <w:rFonts w:ascii="Times New Roman" w:eastAsia="NewtonC" w:hAnsi="Times New Roman" w:cs="Times New Roman"/>
          <w:sz w:val="24"/>
          <w:szCs w:val="24"/>
        </w:rPr>
        <w:t>, то в процессе мониторинга предполагается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проведение комплексного диагностического обследования педагогом-психологом (использование </w:t>
      </w:r>
      <w:proofErr w:type="spellStart"/>
      <w:r w:rsidRPr="009B6CC5">
        <w:rPr>
          <w:rFonts w:ascii="Times New Roman" w:eastAsia="NewtonC" w:hAnsi="Times New Roman" w:cs="Times New Roman"/>
          <w:sz w:val="24"/>
          <w:szCs w:val="24"/>
        </w:rPr>
        <w:t>высокоформализованных</w:t>
      </w:r>
      <w:proofErr w:type="spellEnd"/>
      <w:r w:rsidRPr="009B6CC5">
        <w:rPr>
          <w:rFonts w:ascii="Times New Roman" w:eastAsia="NewtonC" w:hAnsi="Times New Roman" w:cs="Times New Roman"/>
          <w:sz w:val="24"/>
          <w:szCs w:val="24"/>
        </w:rPr>
        <w:t xml:space="preserve"> диагностических методов, проективных методик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). </w:t>
      </w:r>
      <w:r w:rsidRPr="009B6CC5">
        <w:rPr>
          <w:rFonts w:ascii="Times New Roman" w:eastAsia="NewtonC" w:hAnsi="Times New Roman" w:cs="Times New Roman"/>
          <w:sz w:val="24"/>
          <w:szCs w:val="24"/>
        </w:rPr>
        <w:t>Участие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ребёнка в психологической диагностике допускается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только с согласия его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родителей (законных представителей).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По результатам этой оценки составляются индивидуальные программы и рекомендации по коррекции развития</w:t>
      </w:r>
      <w:r w:rsidR="0019216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B6CC5">
        <w:rPr>
          <w:rFonts w:ascii="Times New Roman" w:eastAsia="NewtonC" w:hAnsi="Times New Roman" w:cs="Times New Roman"/>
          <w:sz w:val="24"/>
          <w:szCs w:val="24"/>
        </w:rPr>
        <w:t>ребёнка.</w:t>
      </w:r>
    </w:p>
    <w:p w:rsidR="0097008D" w:rsidRPr="0097008D" w:rsidRDefault="0097008D" w:rsidP="00970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8D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97008D" w:rsidRPr="009F6987" w:rsidRDefault="0097008D" w:rsidP="009F6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7008D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участии взрослых с ориентацией на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интересы, способности ребёнка.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Ситуация выбора важна для дальнейшей социализации ребёнка. Задача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педагога — помочь ребёнку определиться с выбором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97008D">
        <w:rPr>
          <w:rFonts w:ascii="Times New Roman" w:eastAsia="NewtonC" w:hAnsi="Times New Roman" w:cs="Times New Roman"/>
          <w:sz w:val="24"/>
          <w:szCs w:val="24"/>
        </w:rPr>
        <w:t>направить и увлечь его той деятельностью, в которой, с одной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стороны, ребёнок в большей степени может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удовлетворить свои образовательные интересы и овладеть определёнными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sz w:val="24"/>
          <w:szCs w:val="24"/>
        </w:rPr>
        <w:t>способами деятельности, с другой — педагог может решить собственно педагогические задачи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97008D">
        <w:rPr>
          <w:rFonts w:ascii="Times New Roman" w:eastAsia="NewtonC" w:hAnsi="Times New Roman" w:cs="Times New Roman"/>
          <w:sz w:val="24"/>
          <w:szCs w:val="24"/>
        </w:rPr>
        <w:t xml:space="preserve">Воспитателю важно владеть </w:t>
      </w:r>
      <w:r w:rsidRPr="0097008D">
        <w:rPr>
          <w:rFonts w:ascii="Times New Roman" w:eastAsia="NewtonC" w:hAnsi="Times New Roman" w:cs="Times New Roman"/>
          <w:i/>
          <w:iCs/>
          <w:sz w:val="24"/>
          <w:szCs w:val="24"/>
        </w:rPr>
        <w:t>способами</w:t>
      </w:r>
      <w:r w:rsidR="009F698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97008D">
        <w:rPr>
          <w:rFonts w:ascii="Times New Roman" w:eastAsia="NewtonC" w:hAnsi="Times New Roman" w:cs="Times New Roman"/>
          <w:i/>
          <w:iCs/>
          <w:sz w:val="24"/>
          <w:szCs w:val="24"/>
        </w:rPr>
        <w:t>поддержки детской инициативы.</w:t>
      </w:r>
    </w:p>
    <w:p w:rsidR="005F11E8" w:rsidRDefault="0097008D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Cs/>
          <w:iCs/>
          <w:sz w:val="24"/>
          <w:szCs w:val="24"/>
        </w:rPr>
      </w:pPr>
      <w:r w:rsidRPr="009F6987">
        <w:rPr>
          <w:rFonts w:ascii="Times New Roman" w:eastAsia="NewtonC" w:hAnsi="Times New Roman" w:cs="Times New Roman"/>
          <w:bCs/>
          <w:iCs/>
          <w:sz w:val="24"/>
          <w:szCs w:val="24"/>
        </w:rPr>
        <w:t>Требования к развитию и</w:t>
      </w:r>
      <w:r w:rsidR="009F6987" w:rsidRPr="009F6987">
        <w:rPr>
          <w:rFonts w:ascii="Times New Roman" w:eastAsia="NewtonC" w:hAnsi="Times New Roman" w:cs="Times New Roman"/>
          <w:bCs/>
          <w:iCs/>
          <w:sz w:val="24"/>
          <w:szCs w:val="24"/>
        </w:rPr>
        <w:t xml:space="preserve"> поддержке игровой деятельности.</w:t>
      </w:r>
      <w:r w:rsidR="005F11E8">
        <w:rPr>
          <w:rFonts w:ascii="Times New Roman" w:eastAsia="NewtonC" w:hAnsi="Times New Roman" w:cs="Times New Roman"/>
          <w:bCs/>
          <w:iCs/>
          <w:sz w:val="24"/>
          <w:szCs w:val="24"/>
        </w:rPr>
        <w:t xml:space="preserve"> </w:t>
      </w:r>
    </w:p>
    <w:p w:rsidR="009F6987" w:rsidRDefault="009F6987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Особенности взаимодействия педагогического </w:t>
      </w:r>
      <w:proofErr w:type="gramStart"/>
      <w:r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>коллектива</w:t>
      </w:r>
      <w:r w:rsidR="005F11E8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 с</w:t>
      </w:r>
      <w:proofErr w:type="gramEnd"/>
      <w:r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 родителями воспитанников</w:t>
      </w:r>
    </w:p>
    <w:p w:rsidR="00BC134A" w:rsidRDefault="00685B17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iCs/>
          <w:sz w:val="24"/>
          <w:szCs w:val="24"/>
        </w:rPr>
      </w:pPr>
      <w:r>
        <w:rPr>
          <w:rFonts w:ascii="Times New Roman" w:eastAsia="NewtonC" w:hAnsi="Times New Roman" w:cs="Times New Roman"/>
          <w:bCs/>
          <w:iCs/>
          <w:sz w:val="24"/>
          <w:szCs w:val="24"/>
        </w:rPr>
        <w:tab/>
        <w:t>В этом разделе представлены:</w:t>
      </w:r>
      <w:r w:rsidR="005F11E8">
        <w:rPr>
          <w:rFonts w:ascii="Times New Roman" w:eastAsia="NewtonC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bCs/>
          <w:iCs/>
          <w:sz w:val="24"/>
          <w:szCs w:val="24"/>
        </w:rPr>
        <w:t>основные направления и формы взаимодействия с семьями;</w:t>
      </w:r>
      <w:r w:rsidR="005F11E8">
        <w:rPr>
          <w:rFonts w:ascii="Times New Roman" w:eastAsia="NewtonC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bCs/>
          <w:iCs/>
          <w:sz w:val="24"/>
          <w:szCs w:val="24"/>
        </w:rPr>
        <w:t>содержание взаимодействия с семьями по образовательным областям</w:t>
      </w:r>
      <w:r w:rsidR="005F11E8">
        <w:rPr>
          <w:rFonts w:ascii="Times New Roman" w:eastAsia="NewtonC" w:hAnsi="Times New Roman" w:cs="Times New Roman"/>
          <w:bCs/>
          <w:iCs/>
          <w:sz w:val="24"/>
          <w:szCs w:val="24"/>
        </w:rPr>
        <w:t xml:space="preserve">.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>Родителей необходимо ежедневно информировать о деятельности детей за прошедший</w:t>
      </w:r>
      <w:r w:rsidR="00BC134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>день. Такая информация является эффективным механизмом вовлечения родителей в процесс образования</w:t>
      </w:r>
      <w:r w:rsidR="00BC134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 xml:space="preserve">детей. Например, </w:t>
      </w:r>
      <w:r w:rsidR="00BC134A" w:rsidRPr="00BC134A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ежедневный мини-отчёт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>оформляется</w:t>
      </w:r>
      <w:r w:rsidR="00BC134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 xml:space="preserve">для родителей как объявление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>Чем</w:t>
      </w:r>
      <w:r w:rsidR="00BC134A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C134A" w:rsidRPr="00BC134A">
        <w:rPr>
          <w:rFonts w:ascii="Times New Roman" w:eastAsia="NewtonC" w:hAnsi="Times New Roman" w:cs="Times New Roman"/>
          <w:sz w:val="24"/>
          <w:szCs w:val="24"/>
        </w:rPr>
        <w:t>сегодня занимались</w:t>
      </w:r>
      <w:r>
        <w:rPr>
          <w:rFonts w:ascii="Cambria Math" w:eastAsia="NewtonC" w:hAnsi="Cambria Math" w:cs="Cambria Math"/>
          <w:sz w:val="24"/>
          <w:szCs w:val="24"/>
        </w:rPr>
        <w:t>»</w:t>
      </w:r>
      <w:r>
        <w:rPr>
          <w:rFonts w:ascii="Times New Roman" w:eastAsia="NewtonC" w:hAnsi="Times New Roman" w:cs="Times New Roman"/>
          <w:sz w:val="24"/>
          <w:szCs w:val="24"/>
        </w:rPr>
        <w:t xml:space="preserve"> (см. п</w:t>
      </w:r>
      <w:r w:rsidR="00BC134A" w:rsidRPr="00685B17">
        <w:rPr>
          <w:rFonts w:ascii="Times New Roman" w:eastAsia="NewtonC" w:hAnsi="Times New Roman" w:cs="Times New Roman"/>
          <w:iCs/>
          <w:sz w:val="24"/>
          <w:szCs w:val="24"/>
        </w:rPr>
        <w:t>ример мини-отчёта</w:t>
      </w:r>
      <w:r>
        <w:rPr>
          <w:rFonts w:ascii="Times New Roman" w:eastAsia="NewtonC" w:hAnsi="Times New Roman" w:cs="Times New Roman"/>
          <w:iCs/>
          <w:sz w:val="24"/>
          <w:szCs w:val="24"/>
        </w:rPr>
        <w:t>).</w:t>
      </w:r>
    </w:p>
    <w:p w:rsidR="00685B17" w:rsidRDefault="00685B17" w:rsidP="00685B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NewtonC" w:hAnsi="Times New Roman" w:cs="Times New Roman"/>
          <w:b/>
          <w:iCs/>
          <w:sz w:val="32"/>
          <w:szCs w:val="32"/>
        </w:rPr>
      </w:pPr>
      <w:r w:rsidRPr="00685B17">
        <w:rPr>
          <w:rFonts w:ascii="Times New Roman" w:eastAsia="NewtonC" w:hAnsi="Times New Roman" w:cs="Times New Roman"/>
          <w:b/>
          <w:iCs/>
          <w:sz w:val="32"/>
          <w:szCs w:val="32"/>
        </w:rPr>
        <w:t>Организационный раздел</w:t>
      </w:r>
    </w:p>
    <w:p w:rsidR="00685B17" w:rsidRPr="00655CCD" w:rsidRDefault="00685B17" w:rsidP="0065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CD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</w:t>
      </w:r>
      <w:r w:rsidR="005F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CCD">
        <w:rPr>
          <w:rFonts w:ascii="Times New Roman" w:hAnsi="Times New Roman" w:cs="Times New Roman"/>
          <w:b/>
          <w:sz w:val="24"/>
          <w:szCs w:val="24"/>
        </w:rPr>
        <w:t>и средствами обучения и воспитания</w:t>
      </w:r>
    </w:p>
    <w:p w:rsidR="00685B17" w:rsidRPr="00685B17" w:rsidRDefault="00685B17" w:rsidP="00CD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Издательская продукция создаётся по </w:t>
      </w:r>
      <w:r w:rsidRPr="00655CCD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образовательным областям</w:t>
      </w:r>
      <w:r w:rsidRPr="00655CCD">
        <w:rPr>
          <w:rFonts w:ascii="Times New Roman" w:eastAsia="NewtonC" w:hAnsi="Times New Roman" w:cs="Times New Roman"/>
          <w:i/>
          <w:sz w:val="24"/>
          <w:szCs w:val="24"/>
        </w:rPr>
        <w:t>,</w:t>
      </w:r>
      <w:r w:rsidR="00655CCD">
        <w:rPr>
          <w:rFonts w:ascii="Times New Roman" w:eastAsia="NewtonC" w:hAnsi="Times New Roman" w:cs="Times New Roman"/>
          <w:i/>
          <w:sz w:val="24"/>
          <w:szCs w:val="24"/>
        </w:rPr>
        <w:t xml:space="preserve"> </w:t>
      </w:r>
      <w:r w:rsidR="009525BA">
        <w:rPr>
          <w:rFonts w:ascii="Times New Roman" w:eastAsia="NewtonC" w:hAnsi="Times New Roman" w:cs="Times New Roman"/>
          <w:sz w:val="24"/>
          <w:szCs w:val="24"/>
        </w:rPr>
        <w:t>выделенным в ФГОС ДО.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Методические материалы и средства обучения и воспитания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ПМК ДО </w:t>
      </w:r>
      <w:r w:rsidR="00655CCD">
        <w:rPr>
          <w:rFonts w:ascii="Cambria Math" w:eastAsia="NewtonC" w:hAnsi="Cambria Math" w:cs="Cambria Math"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sz w:val="24"/>
          <w:szCs w:val="24"/>
        </w:rPr>
        <w:t>Мозаичный ПАРК</w:t>
      </w:r>
      <w:r w:rsidR="00655CCD">
        <w:rPr>
          <w:rFonts w:ascii="Cambria Math" w:eastAsia="NewtonC" w:hAnsi="Cambria Math" w:cs="Cambria Math"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полностью соответствуют примерному комплексно-тематическому планированию настоящей Программы (см.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приложения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1</w:t>
      </w:r>
      <w:r w:rsidR="00655CCD">
        <w:rPr>
          <w:rFonts w:ascii="Times New Roman" w:eastAsia="NewtonC" w:hAnsi="Times New Roman" w:cs="Times New Roman"/>
          <w:sz w:val="24"/>
          <w:szCs w:val="24"/>
        </w:rPr>
        <w:t>-</w:t>
      </w:r>
      <w:r w:rsidRPr="00685B17">
        <w:rPr>
          <w:rFonts w:ascii="Times New Roman" w:eastAsia="NewtonC" w:hAnsi="Times New Roman" w:cs="Times New Roman"/>
          <w:sz w:val="24"/>
          <w:szCs w:val="24"/>
        </w:rPr>
        <w:t>5), в котором (в графе формы и средства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работы) указывается, какие именно издания, игры, оборудование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используются при организации образовательной деятельности </w:t>
      </w:r>
      <w:r w:rsidRPr="00655CCD">
        <w:rPr>
          <w:rFonts w:ascii="Times New Roman" w:eastAsia="NewtonC" w:hAnsi="Times New Roman" w:cs="Times New Roman"/>
          <w:i/>
          <w:sz w:val="24"/>
          <w:szCs w:val="24"/>
        </w:rPr>
        <w:t>(</w:t>
      </w:r>
      <w:r w:rsidRPr="00655CCD">
        <w:rPr>
          <w:rFonts w:ascii="Times New Roman" w:hAnsi="Times New Roman" w:cs="Times New Roman"/>
          <w:bCs/>
          <w:i/>
          <w:sz w:val="24"/>
          <w:szCs w:val="24"/>
        </w:rPr>
        <w:t>для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55CCD">
        <w:rPr>
          <w:rFonts w:ascii="Times New Roman" w:hAnsi="Times New Roman" w:cs="Times New Roman"/>
          <w:bCs/>
          <w:i/>
          <w:sz w:val="24"/>
          <w:szCs w:val="24"/>
        </w:rPr>
        <w:t xml:space="preserve">каждой тематической недели </w:t>
      </w:r>
      <w:r w:rsidRPr="00685B17">
        <w:rPr>
          <w:rFonts w:ascii="Times New Roman" w:eastAsia="NewtonC" w:hAnsi="Times New Roman" w:cs="Times New Roman"/>
          <w:sz w:val="24"/>
          <w:szCs w:val="24"/>
        </w:rPr>
        <w:t>как единицы комплексного содержательного планирования).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ПМК ДО </w:t>
      </w:r>
      <w:r w:rsidR="009525BA">
        <w:rPr>
          <w:rFonts w:ascii="Times New Roman" w:eastAsia="NewtonC" w:hAnsi="Times New Roman" w:cs="Times New Roman"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sz w:val="24"/>
          <w:szCs w:val="24"/>
        </w:rPr>
        <w:t>Мозаичный ПАРК</w:t>
      </w:r>
      <w:r w:rsidR="009525BA">
        <w:rPr>
          <w:rFonts w:ascii="Cambria Math" w:eastAsia="NewtonC" w:hAnsi="Cambria Math" w:cs="Cambria Math"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реализует преемственность дошкольного и начального общего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образования в рамках ФГОС ДО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и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создаёт</w:t>
      </w:r>
      <w:r w:rsidR="00655CC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единую образовательную среду с системой НОО </w:t>
      </w:r>
      <w:r w:rsidR="00655CCD">
        <w:rPr>
          <w:rFonts w:ascii="Cambria Math" w:eastAsia="NewtonC" w:hAnsi="Cambria Math" w:cs="Cambria Math"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sz w:val="24"/>
          <w:szCs w:val="24"/>
        </w:rPr>
        <w:t>Начальная инновационная школа</w:t>
      </w:r>
      <w:r w:rsidR="00655CCD">
        <w:rPr>
          <w:rFonts w:ascii="Cambria Math" w:eastAsia="NewtonC" w:hAnsi="Cambria Math" w:cs="Cambria Math"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(издательство </w:t>
      </w:r>
      <w:r w:rsidR="00655CCD">
        <w:rPr>
          <w:rFonts w:ascii="Times New Roman" w:eastAsia="NewtonC" w:hAnsi="Times New Roman" w:cs="Times New Roman"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sz w:val="24"/>
          <w:szCs w:val="24"/>
        </w:rPr>
        <w:t>Русское слово</w:t>
      </w:r>
      <w:r w:rsidR="00655CCD">
        <w:rPr>
          <w:rFonts w:ascii="Cambria Math" w:eastAsia="NewtonC" w:hAnsi="Cambria Math" w:cs="Cambria Math"/>
          <w:sz w:val="24"/>
          <w:szCs w:val="24"/>
        </w:rPr>
        <w:t>»</w:t>
      </w:r>
      <w:r w:rsidR="00DC2490">
        <w:rPr>
          <w:rFonts w:ascii="Times New Roman" w:eastAsia="NewtonC" w:hAnsi="Times New Roman" w:cs="Times New Roman"/>
          <w:sz w:val="24"/>
          <w:szCs w:val="24"/>
        </w:rPr>
        <w:t xml:space="preserve">), а </w:t>
      </w:r>
      <w:proofErr w:type="gramStart"/>
      <w:r w:rsidR="00DC2490">
        <w:rPr>
          <w:rFonts w:ascii="Times New Roman" w:eastAsia="NewtonC" w:hAnsi="Times New Roman" w:cs="Times New Roman"/>
          <w:sz w:val="24"/>
          <w:szCs w:val="24"/>
        </w:rPr>
        <w:t>так же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является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преемственным и с другими системами НОО.</w:t>
      </w:r>
    </w:p>
    <w:p w:rsidR="00685B17" w:rsidRPr="00CD3D65" w:rsidRDefault="00685B17" w:rsidP="005F1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Руководителям организаций, методистам, воспитателям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предлагаются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>:</w:t>
      </w:r>
      <w:r w:rsidR="005F11E8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Примерная основная образовательная программа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Мозаика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Разработчики: Департамент образования и науки Тюменской области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Тюменский областной </w:t>
      </w:r>
      <w:r w:rsidRPr="00685B17">
        <w:rPr>
          <w:rFonts w:ascii="Times New Roman" w:eastAsia="NewtonC" w:hAnsi="Times New Roman" w:cs="Times New Roman"/>
          <w:sz w:val="24"/>
          <w:szCs w:val="24"/>
        </w:rPr>
        <w:lastRenderedPageBreak/>
        <w:t>государственный институт развития регионального образования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(ТОГИРРО). Рецензенты: Т.В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. 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Волосовец</w:t>
      </w:r>
      <w:proofErr w:type="spell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, В.И. 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Загвязинский</w:t>
      </w:r>
      <w:proofErr w:type="spellEnd"/>
      <w:r w:rsidRPr="00685B17">
        <w:rPr>
          <w:rFonts w:ascii="Times New Roman" w:eastAsia="NewtonC" w:hAnsi="Times New Roman" w:cs="Times New Roman"/>
          <w:sz w:val="24"/>
          <w:szCs w:val="24"/>
        </w:rPr>
        <w:t>,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Н.Г. 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Милованова</w:t>
      </w:r>
      <w:proofErr w:type="spellEnd"/>
      <w:r w:rsidRPr="00685B17">
        <w:rPr>
          <w:rFonts w:ascii="Times New Roman" w:eastAsia="NewtonC" w:hAnsi="Times New Roman" w:cs="Times New Roman"/>
          <w:sz w:val="24"/>
          <w:szCs w:val="24"/>
        </w:rPr>
        <w:t>, С.Н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. 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Фокеева</w:t>
      </w:r>
      <w:proofErr w:type="spellEnd"/>
      <w:r w:rsidRPr="00685B17">
        <w:rPr>
          <w:rFonts w:ascii="Times New Roman" w:eastAsia="NewtonC" w:hAnsi="Times New Roman" w:cs="Times New Roman"/>
          <w:sz w:val="24"/>
          <w:szCs w:val="24"/>
        </w:rPr>
        <w:t>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Методические рекомендации к примерной основной образовательной программе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Мозаика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раннего возраста (2—3 года);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="00DC2490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Методические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рекомендации к примерной основной образовательной программе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Мозаика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младшая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(3—4 года);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Методические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рекомендации к примерной основной образовательной программе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Мозаика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средняя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(4—5 лет);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="00DC2490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Методические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рекомендации к примерной основной образовательной программе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Мозаика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старшая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(5—6 лет);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Методические рекомендации к примерной основной образовательной программе дошкольного образования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«Мозаика»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подготовительная к школе группа (6—7 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лет);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Инклюзивное </w:t>
      </w:r>
      <w:r w:rsid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обучение и воспитание детей дошкольного возраста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с ограниченными возможностями здоровья: </w:t>
      </w:r>
      <w:r w:rsid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методическое пособие;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Научно-</w:t>
      </w:r>
      <w:proofErr w:type="gramStart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методическое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обеспечение</w:t>
      </w:r>
      <w:proofErr w:type="gramEnd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ФГОС ДО: теоретические основы и новые технологии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: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социально-коммуникативное развитие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дошкольников;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Научно-</w:t>
      </w:r>
      <w:proofErr w:type="gramStart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методическое </w:t>
      </w:r>
      <w:r w:rsid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обеспечение</w:t>
      </w:r>
      <w:proofErr w:type="gramEnd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ФГОС ДО: теоретические основы и новые технологии: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познавательное развитие дошкольников;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Научно-</w:t>
      </w:r>
      <w:proofErr w:type="gramStart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методическое </w:t>
      </w:r>
      <w:r w:rsid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обеспечение</w:t>
      </w:r>
      <w:proofErr w:type="gramEnd"/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ФГОС ДО: теоретические основы и новые технологии: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речевое 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развитие дошкольников;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Научно-методическое</w:t>
      </w:r>
      <w:r w:rsidR="00CD3D65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обеспечение ФГОС ДО: теоретические основы и новые технологии: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физическое 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развитие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дошкольников;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Научно-методическое обеспечение ФГОС ДО: теоретические основы и новые технологии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: </w:t>
      </w:r>
      <w:r w:rsidRPr="00685B17">
        <w:rPr>
          <w:rFonts w:ascii="Times New Roman" w:eastAsia="NewtonC" w:hAnsi="Times New Roman" w:cs="Times New Roman"/>
          <w:sz w:val="24"/>
          <w:szCs w:val="24"/>
        </w:rPr>
        <w:t>художественно-эстетическое развитие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дошкольников;</w:t>
      </w:r>
    </w:p>
    <w:p w:rsidR="00685B17" w:rsidRPr="00685B17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Играем, дружим, растём: сборники игр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: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раннего возраста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685B17">
        <w:rPr>
          <w:rFonts w:ascii="Times New Roman" w:eastAsia="NewtonC" w:hAnsi="Times New Roman" w:cs="Times New Roman"/>
          <w:sz w:val="24"/>
          <w:szCs w:val="24"/>
        </w:rPr>
        <w:t>младшая группа (3—4 года), средняя группа (4—5 лет), старшая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(5—6 лет), подготовительная к школе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группа (6—7 лет).</w:t>
      </w:r>
    </w:p>
    <w:p w:rsidR="00685B17" w:rsidRPr="00CD3D65" w:rsidRDefault="00685B17" w:rsidP="0068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Методическое пособие 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Кабинет педагога-психолога в детском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 xml:space="preserve"> С</w:t>
      </w:r>
      <w:r w:rsidRPr="00CD3D65">
        <w:rPr>
          <w:rFonts w:ascii="Times New Roman" w:eastAsia="NewtonC" w:hAnsi="Times New Roman" w:cs="Times New Roman"/>
          <w:bCs/>
          <w:sz w:val="24"/>
          <w:szCs w:val="24"/>
        </w:rPr>
        <w:t>аду</w:t>
      </w:r>
      <w:r w:rsidR="00CD3D65" w:rsidRPr="00CD3D65">
        <w:rPr>
          <w:rFonts w:ascii="Times New Roman" w:eastAsia="NewtonC" w:hAnsi="Times New Roman" w:cs="Times New Roman"/>
          <w:bCs/>
          <w:sz w:val="24"/>
          <w:szCs w:val="24"/>
        </w:rPr>
        <w:t>»</w:t>
      </w:r>
      <w:r w:rsidRPr="00CD3D65">
        <w:rPr>
          <w:rFonts w:ascii="Times New Roman" w:eastAsia="NewtonC" w:hAnsi="Times New Roman" w:cs="Times New Roman"/>
          <w:sz w:val="24"/>
          <w:szCs w:val="24"/>
        </w:rPr>
        <w:t>,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ч. 1, 2.</w:t>
      </w:r>
    </w:p>
    <w:p w:rsidR="00CD3D65" w:rsidRDefault="00685B17" w:rsidP="00CD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Детям разных возрастных групп </w:t>
      </w:r>
      <w:r w:rsidR="00CD3D65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предлагаются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CD3D65" w:rsidRPr="00CD3D65">
        <w:rPr>
          <w:rFonts w:ascii="Times New Roman" w:eastAsia="NewtonC" w:hAnsi="Times New Roman" w:cs="Times New Roman"/>
          <w:i/>
          <w:sz w:val="24"/>
          <w:szCs w:val="24"/>
        </w:rPr>
        <w:t>к</w:t>
      </w:r>
      <w:r w:rsidRPr="00CD3D65">
        <w:rPr>
          <w:rFonts w:ascii="Times New Roman" w:eastAsia="NewtonC" w:hAnsi="Times New Roman" w:cs="Times New Roman"/>
          <w:bCs/>
          <w:i/>
          <w:sz w:val="24"/>
          <w:szCs w:val="24"/>
        </w:rPr>
        <w:t xml:space="preserve">нижки-игры </w:t>
      </w:r>
      <w:r w:rsidR="00CD3D65" w:rsidRPr="00CD3D65">
        <w:rPr>
          <w:rFonts w:ascii="Times New Roman" w:eastAsia="NewtonC" w:hAnsi="Times New Roman" w:cs="Times New Roman"/>
          <w:bCs/>
          <w:i/>
          <w:sz w:val="24"/>
          <w:szCs w:val="24"/>
        </w:rPr>
        <w:t>«</w:t>
      </w:r>
      <w:r w:rsidRPr="00CD3D65">
        <w:rPr>
          <w:rFonts w:ascii="Times New Roman" w:eastAsia="NewtonC" w:hAnsi="Times New Roman" w:cs="Times New Roman"/>
          <w:bCs/>
          <w:i/>
          <w:sz w:val="24"/>
          <w:szCs w:val="24"/>
        </w:rPr>
        <w:t>Мозаика развития</w:t>
      </w:r>
      <w:r w:rsidR="00CD3D65" w:rsidRPr="00CD3D65">
        <w:rPr>
          <w:rFonts w:ascii="Times New Roman" w:eastAsia="NewtonC" w:hAnsi="Times New Roman" w:cs="Times New Roman"/>
          <w:bCs/>
          <w:i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Это система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развивающих книг-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пазлов</w:t>
      </w:r>
      <w:proofErr w:type="spellEnd"/>
      <w:r w:rsidR="00CD3D6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685B17">
        <w:rPr>
          <w:rFonts w:ascii="Times New Roman" w:eastAsia="NewtonC" w:hAnsi="Times New Roman" w:cs="Times New Roman"/>
          <w:sz w:val="24"/>
          <w:szCs w:val="24"/>
        </w:rPr>
        <w:t>организующих деятельность детей по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н</w:t>
      </w:r>
      <w:r w:rsidRPr="00685B17">
        <w:rPr>
          <w:rFonts w:ascii="Times New Roman" w:eastAsia="NewtonC" w:hAnsi="Times New Roman" w:cs="Times New Roman"/>
          <w:sz w:val="24"/>
          <w:szCs w:val="24"/>
        </w:rPr>
        <w:t>аправлениям развития: социально-коммуникативному, речевому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познавательному, физическому в игровой, занимательной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форме с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элементами конструирования. В 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этой серии представлена единая система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познавательного материала с постепенным усложнением для всех возрастных групп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ДОО. </w:t>
      </w:r>
    </w:p>
    <w:p w:rsidR="00685B17" w:rsidRPr="00685B17" w:rsidRDefault="00685B17" w:rsidP="004E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Методическое пособие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содержит конспекты игровых занятий с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вопросами, заданиями, играми, обеспечивающими социально-коммуникативное, познавательное, речевое, физическое и творческое</w:t>
      </w:r>
      <w:r w:rsidR="00CD3D65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развитие дошкольников.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В </w:t>
      </w:r>
      <w:proofErr w:type="gramStart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серии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представлено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36 книжек-игр (см. 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приложение 6 «Перечень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изданий ПМК ДО «Мозаичный ПАРК»</w:t>
      </w:r>
      <w:r w:rsidRPr="00685B1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685B17" w:rsidRPr="00685B17" w:rsidRDefault="00685B17" w:rsidP="004E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Книжки-игры 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>Отгадай, поиграй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="004E4A6F">
        <w:rPr>
          <w:rFonts w:ascii="Times New Roman" w:eastAsia="NewtonC" w:hAnsi="Times New Roman" w:cs="Times New Roman"/>
          <w:sz w:val="24"/>
          <w:szCs w:val="24"/>
        </w:rPr>
        <w:t>адресованы детям группы ран</w:t>
      </w:r>
      <w:r w:rsidRPr="00685B17">
        <w:rPr>
          <w:rFonts w:ascii="Times New Roman" w:eastAsia="NewtonC" w:hAnsi="Times New Roman" w:cs="Times New Roman"/>
          <w:sz w:val="24"/>
          <w:szCs w:val="24"/>
        </w:rPr>
        <w:t>него возраста и младшей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гру</w:t>
      </w:r>
      <w:r w:rsidR="004E4A6F">
        <w:rPr>
          <w:rFonts w:ascii="Times New Roman" w:eastAsia="NewtonC" w:hAnsi="Times New Roman" w:cs="Times New Roman"/>
          <w:sz w:val="24"/>
          <w:szCs w:val="24"/>
        </w:rPr>
        <w:t>ппы. Представляют собой книжки-</w:t>
      </w:r>
      <w:proofErr w:type="spellStart"/>
      <w:r w:rsidR="004E4A6F">
        <w:rPr>
          <w:rFonts w:ascii="Times New Roman" w:eastAsia="NewtonC" w:hAnsi="Times New Roman" w:cs="Times New Roman"/>
          <w:sz w:val="24"/>
          <w:szCs w:val="24"/>
        </w:rPr>
        <w:t>пазлы</w:t>
      </w:r>
      <w:proofErr w:type="spellEnd"/>
      <w:r w:rsidR="004E4A6F">
        <w:rPr>
          <w:rFonts w:ascii="Times New Roman" w:eastAsia="NewtonC" w:hAnsi="Times New Roman" w:cs="Times New Roman"/>
          <w:sz w:val="24"/>
          <w:szCs w:val="24"/>
        </w:rPr>
        <w:t xml:space="preserve"> с загадками, с сюжетными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рисунками, с </w:t>
      </w:r>
      <w:proofErr w:type="spellStart"/>
      <w:r w:rsidRPr="00685B17">
        <w:rPr>
          <w:rFonts w:ascii="Times New Roman" w:eastAsia="NewtonC" w:hAnsi="Times New Roman" w:cs="Times New Roman"/>
          <w:sz w:val="24"/>
          <w:szCs w:val="24"/>
        </w:rPr>
        <w:t>пазлами</w:t>
      </w:r>
      <w:proofErr w:type="spellEnd"/>
      <w:r w:rsidR="004E4A6F">
        <w:rPr>
          <w:rFonts w:ascii="Times New Roman" w:eastAsia="NewtonC" w:hAnsi="Times New Roman" w:cs="Times New Roman"/>
          <w:sz w:val="24"/>
          <w:szCs w:val="24"/>
        </w:rPr>
        <w:t xml:space="preserve">-отгадками.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В серии представлено </w:t>
      </w:r>
      <w:proofErr w:type="gramStart"/>
      <w:r w:rsidRPr="00685B17">
        <w:rPr>
          <w:rFonts w:ascii="Times New Roman" w:eastAsia="NewtonC" w:hAnsi="Times New Roman" w:cs="Times New Roman"/>
          <w:sz w:val="24"/>
          <w:szCs w:val="24"/>
        </w:rPr>
        <w:t>13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книжек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-игр (см. </w:t>
      </w:r>
      <w:r w:rsidR="004E4A6F">
        <w:rPr>
          <w:rFonts w:ascii="Times New Roman" w:eastAsia="NewtonC" w:hAnsi="Times New Roman" w:cs="Times New Roman"/>
          <w:i/>
          <w:iCs/>
          <w:sz w:val="24"/>
          <w:szCs w:val="24"/>
        </w:rPr>
        <w:t>прило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жение 6 «Перечень изданий ПМК ДО «Мозаичный ПАРК»</w:t>
      </w:r>
      <w:r w:rsidRPr="00685B1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685B17" w:rsidRPr="00685B17" w:rsidRDefault="00685B17" w:rsidP="004E4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lastRenderedPageBreak/>
        <w:t xml:space="preserve">Серия 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>Готовимся к школе!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». 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>Комплект раз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вивающих тетрадей по подготовке 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детей к школе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— для </w:t>
      </w:r>
      <w:r w:rsidRPr="00685B17">
        <w:rPr>
          <w:rFonts w:ascii="Times New Roman" w:eastAsia="NewtonC" w:hAnsi="Times New Roman" w:cs="Times New Roman"/>
          <w:sz w:val="24"/>
          <w:szCs w:val="24"/>
        </w:rPr>
        <w:t>самостоятельной деятельности ребё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нка, совместной деятельности со </w:t>
      </w:r>
      <w:r w:rsidRPr="00685B17">
        <w:rPr>
          <w:rFonts w:ascii="Times New Roman" w:eastAsia="NewtonC" w:hAnsi="Times New Roman" w:cs="Times New Roman"/>
          <w:sz w:val="24"/>
          <w:szCs w:val="24"/>
        </w:rPr>
        <w:t>взрослым, детей друг с другом.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содержат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программу, тематическое планиро</w:t>
      </w:r>
      <w:r w:rsidR="004E4A6F">
        <w:rPr>
          <w:rFonts w:ascii="Times New Roman" w:eastAsia="NewtonC" w:hAnsi="Times New Roman" w:cs="Times New Roman"/>
          <w:sz w:val="24"/>
          <w:szCs w:val="24"/>
        </w:rPr>
        <w:t>вание, конспекты занятий, мето</w:t>
      </w:r>
      <w:r w:rsidRPr="00685B17">
        <w:rPr>
          <w:rFonts w:ascii="Times New Roman" w:eastAsia="NewtonC" w:hAnsi="Times New Roman" w:cs="Times New Roman"/>
          <w:sz w:val="24"/>
          <w:szCs w:val="24"/>
        </w:rPr>
        <w:t>дические разъяснения к заданиям, дополнительные материалы.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В серии представлены 26 </w:t>
      </w:r>
      <w:proofErr w:type="gramStart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развивающих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тетрадей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(см. 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приложение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6 «Перечень изданий ПМК ДО «Мозаичный ПАРК»</w:t>
      </w:r>
      <w:r w:rsidRPr="00685B1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685B17" w:rsidRDefault="00685B17" w:rsidP="004E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Серия 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>«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>Английский для дошкольников</w:t>
      </w:r>
      <w:r w:rsidR="004E4A6F">
        <w:rPr>
          <w:rFonts w:ascii="Times New Roman" w:eastAsia="NewtonC" w:hAnsi="Times New Roman" w:cs="Times New Roman"/>
          <w:b/>
          <w:bCs/>
          <w:sz w:val="24"/>
          <w:szCs w:val="24"/>
        </w:rPr>
        <w:t>»</w:t>
      </w:r>
      <w:r w:rsidRPr="00685B17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содержит комплекс </w:t>
      </w:r>
      <w:r w:rsidRPr="00685B17">
        <w:rPr>
          <w:rFonts w:ascii="Times New Roman" w:eastAsia="NewtonC" w:hAnsi="Times New Roman" w:cs="Times New Roman"/>
          <w:sz w:val="24"/>
          <w:szCs w:val="24"/>
        </w:rPr>
        <w:t>учебных пособий, развивающих те</w:t>
      </w:r>
      <w:r w:rsidR="004E4A6F">
        <w:rPr>
          <w:rFonts w:ascii="Times New Roman" w:eastAsia="NewtonC" w:hAnsi="Times New Roman" w:cs="Times New Roman"/>
          <w:sz w:val="24"/>
          <w:szCs w:val="24"/>
        </w:rPr>
        <w:t>традей и других материалов, не</w:t>
      </w:r>
      <w:r w:rsidRPr="00685B17">
        <w:rPr>
          <w:rFonts w:ascii="Times New Roman" w:eastAsia="NewtonC" w:hAnsi="Times New Roman" w:cs="Times New Roman"/>
          <w:sz w:val="24"/>
          <w:szCs w:val="24"/>
        </w:rPr>
        <w:t>обх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одимых для проведения занятий с детьми.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В </w:t>
      </w:r>
      <w:proofErr w:type="gramStart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серии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685B17">
        <w:rPr>
          <w:rFonts w:ascii="Times New Roman" w:eastAsia="NewtonC" w:hAnsi="Times New Roman" w:cs="Times New Roman"/>
          <w:sz w:val="24"/>
          <w:szCs w:val="24"/>
        </w:rPr>
        <w:t>представлены</w:t>
      </w:r>
      <w:proofErr w:type="gramEnd"/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 22 компонента развивающих </w:t>
      </w:r>
      <w:r w:rsidR="004E4A6F">
        <w:rPr>
          <w:rFonts w:ascii="Times New Roman" w:eastAsia="NewtonC" w:hAnsi="Times New Roman" w:cs="Times New Roman"/>
          <w:sz w:val="24"/>
          <w:szCs w:val="24"/>
        </w:rPr>
        <w:t xml:space="preserve">материалов </w:t>
      </w:r>
      <w:r w:rsidRPr="00685B17">
        <w:rPr>
          <w:rFonts w:ascii="Times New Roman" w:eastAsia="NewtonC" w:hAnsi="Times New Roman" w:cs="Times New Roman"/>
          <w:sz w:val="24"/>
          <w:szCs w:val="24"/>
        </w:rPr>
        <w:t xml:space="preserve">(см. </w:t>
      </w:r>
      <w:r w:rsidRPr="00685B17">
        <w:rPr>
          <w:rFonts w:ascii="Times New Roman" w:eastAsia="NewtonC" w:hAnsi="Times New Roman" w:cs="Times New Roman"/>
          <w:i/>
          <w:iCs/>
          <w:sz w:val="24"/>
          <w:szCs w:val="24"/>
        </w:rPr>
        <w:t>приложение 6 «Перечень изданий ПМК ДО «Мозаичный ПАРК»</w:t>
      </w:r>
      <w:r w:rsidRPr="00685B17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4E4A6F" w:rsidRPr="004E4A6F" w:rsidRDefault="004E4A6F" w:rsidP="004E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6F">
        <w:rPr>
          <w:rFonts w:ascii="Times New Roman" w:hAnsi="Times New Roman" w:cs="Times New Roman"/>
          <w:b/>
          <w:sz w:val="24"/>
          <w:szCs w:val="24"/>
        </w:rPr>
        <w:t>Обеспеченность оборудованием для развивающей</w:t>
      </w:r>
      <w:r w:rsidR="005F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A6F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4E4A6F" w:rsidRPr="004E4A6F" w:rsidRDefault="004E4A6F" w:rsidP="00A5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E4A6F">
        <w:rPr>
          <w:rFonts w:ascii="Times New Roman" w:eastAsia="NewtonC" w:hAnsi="Times New Roman" w:cs="Times New Roman"/>
          <w:sz w:val="24"/>
          <w:szCs w:val="24"/>
        </w:rPr>
        <w:t>Оборудование для развивающей предметно-пространственной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среды полностью соответствует примерному комплексно-тематическому планированию настоящей</w:t>
      </w:r>
      <w:r w:rsid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 xml:space="preserve">Программы (см. приложения 1—5), в </w:t>
      </w:r>
      <w:r w:rsid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котором (в графе формы и</w:t>
      </w:r>
      <w:r w:rsid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средства работы) указывается, какое именно оборудование используется при организации образовательной</w:t>
      </w:r>
      <w:r w:rsid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деятельности (</w:t>
      </w:r>
      <w:r w:rsidRPr="00A56EC2">
        <w:rPr>
          <w:rFonts w:ascii="Times New Roman" w:hAnsi="Times New Roman" w:cs="Times New Roman"/>
          <w:bCs/>
          <w:sz w:val="24"/>
          <w:szCs w:val="24"/>
        </w:rPr>
        <w:t>для каждой</w:t>
      </w:r>
      <w:r w:rsidR="00A56EC2" w:rsidRP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hAnsi="Times New Roman" w:cs="Times New Roman"/>
          <w:bCs/>
          <w:sz w:val="24"/>
          <w:szCs w:val="24"/>
        </w:rPr>
        <w:t>тематической недели</w:t>
      </w:r>
      <w:r w:rsidRPr="004E4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как единицы комплексного содержательного</w:t>
      </w:r>
      <w:r w:rsidR="00A56EC2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E4A6F">
        <w:rPr>
          <w:rFonts w:ascii="Times New Roman" w:eastAsia="NewtonC" w:hAnsi="Times New Roman" w:cs="Times New Roman"/>
          <w:sz w:val="24"/>
          <w:szCs w:val="24"/>
        </w:rPr>
        <w:t>планирования).</w:t>
      </w:r>
    </w:p>
    <w:p w:rsidR="004E4A6F" w:rsidRDefault="004E4A6F" w:rsidP="00A5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A6F">
        <w:rPr>
          <w:rFonts w:ascii="Times New Roman" w:eastAsia="NewtonC" w:hAnsi="Times New Roman" w:cs="Times New Roman"/>
          <w:sz w:val="24"/>
          <w:szCs w:val="24"/>
        </w:rPr>
        <w:t xml:space="preserve">Перечень оборудования, обеспечивающего реализацию Программы </w:t>
      </w:r>
      <w:r w:rsidR="00A56EC2">
        <w:rPr>
          <w:rFonts w:ascii="Times New Roman" w:eastAsia="NewtonC" w:hAnsi="Times New Roman" w:cs="Times New Roman"/>
          <w:sz w:val="24"/>
          <w:szCs w:val="24"/>
        </w:rPr>
        <w:t>«</w:t>
      </w:r>
      <w:r w:rsidRPr="004E4A6F">
        <w:rPr>
          <w:rFonts w:ascii="Times New Roman" w:eastAsia="NewtonC" w:hAnsi="Times New Roman" w:cs="Times New Roman"/>
          <w:sz w:val="24"/>
          <w:szCs w:val="24"/>
        </w:rPr>
        <w:t>Мозаика</w:t>
      </w:r>
      <w:r w:rsidR="00A56EC2">
        <w:rPr>
          <w:rFonts w:ascii="Cambria Math" w:eastAsia="NewtonC" w:hAnsi="Cambria Math" w:cs="Cambria Math"/>
          <w:sz w:val="24"/>
          <w:szCs w:val="24"/>
        </w:rPr>
        <w:t>»</w:t>
      </w:r>
      <w:r w:rsidRPr="004E4A6F">
        <w:rPr>
          <w:rFonts w:ascii="Times New Roman" w:eastAsia="NewtonC" w:hAnsi="Times New Roman" w:cs="Times New Roman"/>
          <w:sz w:val="24"/>
          <w:szCs w:val="24"/>
        </w:rPr>
        <w:t xml:space="preserve">, представлен в </w:t>
      </w:r>
      <w:r w:rsidRPr="004E4A6F">
        <w:rPr>
          <w:rFonts w:ascii="Times New Roman" w:hAnsi="Times New Roman" w:cs="Times New Roman"/>
          <w:i/>
          <w:iCs/>
          <w:sz w:val="24"/>
          <w:szCs w:val="24"/>
        </w:rPr>
        <w:t>приложении 7.</w:t>
      </w:r>
    </w:p>
    <w:p w:rsidR="00A56EC2" w:rsidRPr="00A56EC2" w:rsidRDefault="00A56EC2" w:rsidP="00A5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C2">
        <w:rPr>
          <w:rFonts w:ascii="Times New Roman" w:hAnsi="Times New Roman" w:cs="Times New Roman"/>
          <w:b/>
          <w:sz w:val="24"/>
          <w:szCs w:val="24"/>
        </w:rPr>
        <w:t>Характеристика жизнедеятельности детей в группах</w:t>
      </w:r>
    </w:p>
    <w:p w:rsidR="00A56EC2" w:rsidRDefault="00A56EC2" w:rsidP="00A5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56EC2">
        <w:rPr>
          <w:rFonts w:ascii="Times New Roman" w:eastAsia="NewtonC" w:hAnsi="Times New Roman" w:cs="Times New Roman"/>
          <w:sz w:val="24"/>
          <w:szCs w:val="24"/>
        </w:rPr>
        <w:t>В группах сокращённого дня и кратковременного пребывания в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целях сохранения качества дошкольного образования приоритетной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должна оставаться образовательная деятельность, осуществляемая</w:t>
      </w:r>
      <w:r>
        <w:rPr>
          <w:rFonts w:ascii="Times New Roman" w:eastAsia="NewtonC" w:hAnsi="Times New Roman" w:cs="Times New Roman"/>
          <w:sz w:val="24"/>
          <w:szCs w:val="24"/>
        </w:rPr>
        <w:t xml:space="preserve">: </w:t>
      </w:r>
      <w:r w:rsidRPr="00A56EC2">
        <w:rPr>
          <w:rFonts w:ascii="Times New Roman" w:eastAsia="NewtonC" w:hAnsi="Times New Roman" w:cs="Times New Roman"/>
          <w:sz w:val="24"/>
          <w:szCs w:val="24"/>
        </w:rPr>
        <w:t>во-первых, в процессе организации различных видов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детской деятельности, во-вторых, при выполнении режимных моментов</w:t>
      </w:r>
      <w:r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A56EC2">
        <w:rPr>
          <w:rFonts w:ascii="Times New Roman" w:eastAsia="NewtonC" w:hAnsi="Times New Roman" w:cs="Times New Roman"/>
          <w:sz w:val="24"/>
          <w:szCs w:val="24"/>
        </w:rPr>
        <w:t>В группах компенсирующей и комбинированной направленности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 xml:space="preserve">образовательная деятельность детей с </w:t>
      </w:r>
      <w:r>
        <w:rPr>
          <w:rFonts w:ascii="Times New Roman" w:eastAsia="NewtonC" w:hAnsi="Times New Roman" w:cs="Times New Roman"/>
          <w:sz w:val="24"/>
          <w:szCs w:val="24"/>
        </w:rPr>
        <w:t>ОВЗ</w:t>
      </w:r>
      <w:r w:rsidRPr="00A56EC2">
        <w:rPr>
          <w:rFonts w:ascii="Times New Roman" w:eastAsia="NewtonC" w:hAnsi="Times New Roman" w:cs="Times New Roman"/>
          <w:sz w:val="24"/>
          <w:szCs w:val="24"/>
        </w:rPr>
        <w:t xml:space="preserve"> должна осуществляться в процессе организации различных видов детской деятельности с квалифицированной коррекцией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нарушений в физическом и (или) психическом развитии детей.</w:t>
      </w:r>
      <w:r w:rsidR="005F11E8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Примерные режимы дня представлены для каждой возрастной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 xml:space="preserve">группы с учётом </w:t>
      </w:r>
      <w:proofErr w:type="gramStart"/>
      <w:r w:rsidRPr="00A56EC2">
        <w:rPr>
          <w:rFonts w:ascii="Times New Roman" w:eastAsia="NewtonC" w:hAnsi="Times New Roman" w:cs="Times New Roman"/>
          <w:sz w:val="24"/>
          <w:szCs w:val="24"/>
        </w:rPr>
        <w:t xml:space="preserve">наиболее 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eastAsia="NewtonC" w:hAnsi="Times New Roman" w:cs="Times New Roman"/>
          <w:sz w:val="24"/>
          <w:szCs w:val="24"/>
        </w:rPr>
        <w:t>часто</w:t>
      </w:r>
      <w:proofErr w:type="gramEnd"/>
      <w:r w:rsidRPr="00A56EC2">
        <w:rPr>
          <w:rFonts w:ascii="Times New Roman" w:eastAsia="NewtonC" w:hAnsi="Times New Roman" w:cs="Times New Roman"/>
          <w:sz w:val="24"/>
          <w:szCs w:val="24"/>
        </w:rPr>
        <w:t xml:space="preserve"> встречающегося режима работы дошкольной организации — 12-часового. 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Далее в организационном разделе представлено: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о</w:t>
      </w:r>
      <w:r w:rsidRPr="00473F37">
        <w:rPr>
          <w:rFonts w:ascii="Times New Roman" w:eastAsia="NewtonC" w:hAnsi="Times New Roman" w:cs="Times New Roman"/>
          <w:sz w:val="24"/>
          <w:szCs w:val="24"/>
        </w:rPr>
        <w:t>рганизация адаптационного периода</w:t>
      </w:r>
      <w:r>
        <w:rPr>
          <w:rFonts w:ascii="Times New Roman" w:eastAsia="NewtonC" w:hAnsi="Times New Roman" w:cs="Times New Roman"/>
          <w:sz w:val="24"/>
          <w:szCs w:val="24"/>
        </w:rPr>
        <w:t>;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п</w:t>
      </w:r>
      <w:r w:rsidRPr="00473F37">
        <w:rPr>
          <w:rFonts w:ascii="Times New Roman" w:eastAsia="NewtonC" w:hAnsi="Times New Roman" w:cs="Times New Roman"/>
          <w:sz w:val="24"/>
          <w:szCs w:val="24"/>
        </w:rPr>
        <w:t>едагогические, психо</w:t>
      </w:r>
      <w:r>
        <w:rPr>
          <w:rFonts w:ascii="Times New Roman" w:eastAsia="NewtonC" w:hAnsi="Times New Roman" w:cs="Times New Roman"/>
          <w:sz w:val="24"/>
          <w:szCs w:val="24"/>
        </w:rPr>
        <w:t xml:space="preserve">логические, </w:t>
      </w:r>
      <w:proofErr w:type="spellStart"/>
      <w:r>
        <w:rPr>
          <w:rFonts w:ascii="Times New Roman" w:eastAsia="NewtonC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473F37">
        <w:rPr>
          <w:rFonts w:ascii="Times New Roman" w:eastAsia="NewtonC" w:hAnsi="Times New Roman" w:cs="Times New Roman"/>
          <w:sz w:val="24"/>
          <w:szCs w:val="24"/>
        </w:rPr>
        <w:t>требования к организации образовательного процесса</w:t>
      </w:r>
      <w:r>
        <w:rPr>
          <w:rFonts w:ascii="Times New Roman" w:eastAsia="NewtonC" w:hAnsi="Times New Roman" w:cs="Times New Roman"/>
          <w:sz w:val="24"/>
          <w:szCs w:val="24"/>
        </w:rPr>
        <w:t>;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sz w:val="24"/>
          <w:szCs w:val="24"/>
        </w:rPr>
        <w:t>п</w:t>
      </w:r>
      <w:r w:rsidRPr="00473F37">
        <w:rPr>
          <w:rFonts w:ascii="Times New Roman" w:eastAsia="NewtonC" w:hAnsi="Times New Roman" w:cs="Times New Roman"/>
          <w:sz w:val="24"/>
          <w:szCs w:val="24"/>
        </w:rPr>
        <w:t>еречень нормат</w:t>
      </w:r>
      <w:r>
        <w:rPr>
          <w:rFonts w:ascii="Times New Roman" w:eastAsia="NewtonC" w:hAnsi="Times New Roman" w:cs="Times New Roman"/>
          <w:sz w:val="24"/>
          <w:szCs w:val="24"/>
        </w:rPr>
        <w:t xml:space="preserve">ивных и нормативно-методических </w:t>
      </w:r>
      <w:r w:rsidRPr="00473F37">
        <w:rPr>
          <w:rFonts w:ascii="Times New Roman" w:eastAsia="NewtonC" w:hAnsi="Times New Roman" w:cs="Times New Roman"/>
          <w:sz w:val="24"/>
          <w:szCs w:val="24"/>
        </w:rPr>
        <w:t>документов и научно-методических литературных</w:t>
      </w:r>
      <w:r>
        <w:rPr>
          <w:rFonts w:ascii="Times New Roman" w:eastAsia="NewtonC" w:hAnsi="Times New Roman" w:cs="Times New Roman"/>
          <w:sz w:val="24"/>
          <w:szCs w:val="24"/>
        </w:rPr>
        <w:t xml:space="preserve"> источников;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глоссарий;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 приложение:</w:t>
      </w:r>
    </w:p>
    <w:p w:rsidR="00791DA1" w:rsidRPr="00473F37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1.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Примерное комплексно-тем</w:t>
      </w:r>
      <w:r>
        <w:rPr>
          <w:rFonts w:ascii="Times New Roman" w:eastAsia="NewtonC" w:hAnsi="Times New Roman" w:cs="Times New Roman"/>
          <w:sz w:val="24"/>
          <w:szCs w:val="24"/>
        </w:rPr>
        <w:t xml:space="preserve">атическое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планирование: группа раннего возраста (третий год жизни) </w:t>
      </w:r>
    </w:p>
    <w:p w:rsidR="00791DA1" w:rsidRPr="00473F37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2.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</w:t>
      </w:r>
      <w:r>
        <w:rPr>
          <w:rFonts w:ascii="Times New Roman" w:eastAsia="NewtonC" w:hAnsi="Times New Roman" w:cs="Times New Roman"/>
          <w:sz w:val="24"/>
          <w:szCs w:val="24"/>
        </w:rPr>
        <w:t xml:space="preserve">имерное комплексно-тематическое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планирование: младшая группа (четвёртый год жизни) </w:t>
      </w:r>
    </w:p>
    <w:p w:rsidR="00791DA1" w:rsidRPr="00473F37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3.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Примерное комплексно-тематич</w:t>
      </w:r>
      <w:r>
        <w:rPr>
          <w:rFonts w:ascii="Times New Roman" w:eastAsia="NewtonC" w:hAnsi="Times New Roman" w:cs="Times New Roman"/>
          <w:sz w:val="24"/>
          <w:szCs w:val="24"/>
        </w:rPr>
        <w:t xml:space="preserve">еское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планирование: средняя группа (пятый год жизни) </w:t>
      </w:r>
    </w:p>
    <w:p w:rsidR="00791DA1" w:rsidRPr="00473F37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4.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</w:t>
      </w:r>
      <w:r>
        <w:rPr>
          <w:rFonts w:ascii="Times New Roman" w:eastAsia="NewtonC" w:hAnsi="Times New Roman" w:cs="Times New Roman"/>
          <w:sz w:val="24"/>
          <w:szCs w:val="24"/>
        </w:rPr>
        <w:t xml:space="preserve">имерное комплексно-тематическое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планирование: старшая группа (шестой год жизни) </w:t>
      </w:r>
    </w:p>
    <w:p w:rsidR="00791DA1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5.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Примерное комплексно-те</w:t>
      </w:r>
      <w:r>
        <w:rPr>
          <w:rFonts w:ascii="Times New Roman" w:eastAsia="NewtonC" w:hAnsi="Times New Roman" w:cs="Times New Roman"/>
          <w:sz w:val="24"/>
          <w:szCs w:val="24"/>
        </w:rPr>
        <w:t xml:space="preserve">матическое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планирование: </w:t>
      </w:r>
      <w:r>
        <w:rPr>
          <w:rFonts w:ascii="Times New Roman" w:eastAsia="NewtonC" w:hAnsi="Times New Roman" w:cs="Times New Roman"/>
          <w:sz w:val="24"/>
          <w:szCs w:val="24"/>
        </w:rPr>
        <w:t xml:space="preserve">подготовительная к школе группа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(седьмой год жизни) </w:t>
      </w:r>
    </w:p>
    <w:p w:rsidR="00791DA1" w:rsidRPr="00473F37" w:rsidRDefault="00791DA1" w:rsidP="007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6.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Перечень изданий ПМК ДО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Pr="00473F37">
        <w:rPr>
          <w:rFonts w:ascii="Times New Roman" w:eastAsia="NewtonC" w:hAnsi="Times New Roman" w:cs="Times New Roman"/>
          <w:sz w:val="24"/>
          <w:szCs w:val="24"/>
        </w:rPr>
        <w:t>Мозаичный ПАРК</w:t>
      </w:r>
      <w:r>
        <w:rPr>
          <w:rFonts w:ascii="Cambria Math" w:eastAsia="NewtonC" w:hAnsi="Cambria Math" w:cs="Cambria Math"/>
          <w:sz w:val="24"/>
          <w:szCs w:val="24"/>
        </w:rPr>
        <w:t>»</w:t>
      </w:r>
    </w:p>
    <w:p w:rsidR="00A56EC2" w:rsidRPr="00A56EC2" w:rsidRDefault="00791DA1" w:rsidP="005F1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473F3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7. </w:t>
      </w:r>
      <w:r w:rsidRPr="00473F37">
        <w:rPr>
          <w:rFonts w:ascii="Times New Roman" w:eastAsia="NewtonC" w:hAnsi="Times New Roman" w:cs="Times New Roman"/>
          <w:sz w:val="24"/>
          <w:szCs w:val="24"/>
        </w:rPr>
        <w:t>Примерный пе</w:t>
      </w:r>
      <w:r>
        <w:rPr>
          <w:rFonts w:ascii="Times New Roman" w:eastAsia="NewtonC" w:hAnsi="Times New Roman" w:cs="Times New Roman"/>
          <w:sz w:val="24"/>
          <w:szCs w:val="24"/>
        </w:rPr>
        <w:t xml:space="preserve">речень оборудования, </w:t>
      </w:r>
      <w:r w:rsidRPr="00473F37">
        <w:rPr>
          <w:rFonts w:ascii="Times New Roman" w:eastAsia="NewtonC" w:hAnsi="Times New Roman" w:cs="Times New Roman"/>
          <w:sz w:val="24"/>
          <w:szCs w:val="24"/>
        </w:rPr>
        <w:t xml:space="preserve">обеспечивающего реализацию Программы </w:t>
      </w:r>
      <w:r>
        <w:rPr>
          <w:rFonts w:ascii="Cambria Math" w:eastAsia="NewtonC" w:hAnsi="Cambria Math" w:cs="Cambria Math"/>
          <w:sz w:val="24"/>
          <w:szCs w:val="24"/>
        </w:rPr>
        <w:t>«</w:t>
      </w:r>
      <w:r w:rsidRPr="00473F37">
        <w:rPr>
          <w:rFonts w:ascii="Times New Roman" w:eastAsia="NewtonC" w:hAnsi="Times New Roman" w:cs="Times New Roman"/>
          <w:sz w:val="24"/>
          <w:szCs w:val="24"/>
        </w:rPr>
        <w:t>Мозаика</w:t>
      </w:r>
      <w:r>
        <w:rPr>
          <w:rFonts w:ascii="Cambria Math" w:eastAsia="NewtonC" w:hAnsi="Cambria Math" w:cs="Cambria Math"/>
          <w:sz w:val="24"/>
          <w:szCs w:val="24"/>
        </w:rPr>
        <w:t>»</w:t>
      </w:r>
    </w:p>
    <w:sectPr w:rsidR="00A56EC2" w:rsidRPr="00A56EC2" w:rsidSect="005F11E8">
      <w:headerReference w:type="default" r:id="rId6"/>
      <w:footerReference w:type="default" r:id="rId7"/>
      <w:pgSz w:w="16838" w:h="11906" w:orient="landscape"/>
      <w:pgMar w:top="850" w:right="1134" w:bottom="170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60" w:rsidRDefault="00AA2E60" w:rsidP="005F11E8">
      <w:pPr>
        <w:spacing w:after="0" w:line="240" w:lineRule="auto"/>
      </w:pPr>
      <w:r>
        <w:separator/>
      </w:r>
    </w:p>
  </w:endnote>
  <w:endnote w:type="continuationSeparator" w:id="0">
    <w:p w:rsidR="00AA2E60" w:rsidRDefault="00AA2E60" w:rsidP="005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252369"/>
      <w:docPartObj>
        <w:docPartGallery w:val="Page Numbers (Bottom of Page)"/>
        <w:docPartUnique/>
      </w:docPartObj>
    </w:sdtPr>
    <w:sdtContent>
      <w:p w:rsidR="005F11E8" w:rsidRDefault="005F11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50">
          <w:rPr>
            <w:noProof/>
          </w:rPr>
          <w:t>7</w:t>
        </w:r>
        <w:r>
          <w:fldChar w:fldCharType="end"/>
        </w:r>
      </w:p>
    </w:sdtContent>
  </w:sdt>
  <w:p w:rsidR="005F11E8" w:rsidRDefault="005F1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60" w:rsidRDefault="00AA2E60" w:rsidP="005F11E8">
      <w:pPr>
        <w:spacing w:after="0" w:line="240" w:lineRule="auto"/>
      </w:pPr>
      <w:r>
        <w:separator/>
      </w:r>
    </w:p>
  </w:footnote>
  <w:footnote w:type="continuationSeparator" w:id="0">
    <w:p w:rsidR="00AA2E60" w:rsidRDefault="00AA2E60" w:rsidP="005F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E8" w:rsidRPr="005F11E8" w:rsidRDefault="005F11E8" w:rsidP="005F11E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Семинар по теме </w:t>
    </w:r>
    <w:r w:rsidRPr="005F11E8">
      <w:rPr>
        <w:rFonts w:ascii="Times New Roman" w:hAnsi="Times New Roman" w:cs="Times New Roman"/>
      </w:rPr>
      <w:t xml:space="preserve">«ФГОС КАК КУЛЬТУРНО-ИСТОРИЧЕСКАЯ МЕТОДОЛОГИЯ </w:t>
    </w:r>
    <w:proofErr w:type="gramStart"/>
    <w:r w:rsidRPr="005F11E8">
      <w:rPr>
        <w:rFonts w:ascii="Times New Roman" w:hAnsi="Times New Roman" w:cs="Times New Roman"/>
      </w:rPr>
      <w:t>КОНСТРУИРОВАНИЯ  ДОШКОЛЬНОГО</w:t>
    </w:r>
    <w:proofErr w:type="gramEnd"/>
    <w:r w:rsidRPr="005F11E8">
      <w:rPr>
        <w:rFonts w:ascii="Times New Roman" w:hAnsi="Times New Roman" w:cs="Times New Roman"/>
      </w:rPr>
      <w:t xml:space="preserve"> ДЕТСТВА»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37"/>
    <w:rsid w:val="00012EFC"/>
    <w:rsid w:val="00041E60"/>
    <w:rsid w:val="000E08FF"/>
    <w:rsid w:val="00192160"/>
    <w:rsid w:val="001B61E4"/>
    <w:rsid w:val="001C0FF1"/>
    <w:rsid w:val="002169C9"/>
    <w:rsid w:val="00273821"/>
    <w:rsid w:val="00282DB5"/>
    <w:rsid w:val="00473F37"/>
    <w:rsid w:val="004E4A6F"/>
    <w:rsid w:val="005F11E8"/>
    <w:rsid w:val="006247F5"/>
    <w:rsid w:val="00655CCD"/>
    <w:rsid w:val="00685B17"/>
    <w:rsid w:val="00791DA1"/>
    <w:rsid w:val="0080677E"/>
    <w:rsid w:val="008157FA"/>
    <w:rsid w:val="009525BA"/>
    <w:rsid w:val="0097008D"/>
    <w:rsid w:val="009B6CC5"/>
    <w:rsid w:val="009F6987"/>
    <w:rsid w:val="00A37B8C"/>
    <w:rsid w:val="00A4441F"/>
    <w:rsid w:val="00A56EC2"/>
    <w:rsid w:val="00AA2E60"/>
    <w:rsid w:val="00B55650"/>
    <w:rsid w:val="00B85AF5"/>
    <w:rsid w:val="00BC134A"/>
    <w:rsid w:val="00CD3D65"/>
    <w:rsid w:val="00DC2490"/>
    <w:rsid w:val="00E55732"/>
    <w:rsid w:val="00F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03644-EAE8-42A9-959C-5650464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1E8"/>
  </w:style>
  <w:style w:type="paragraph" w:styleId="a5">
    <w:name w:val="footer"/>
    <w:basedOn w:val="a"/>
    <w:link w:val="a6"/>
    <w:uiPriority w:val="99"/>
    <w:unhideWhenUsed/>
    <w:rsid w:val="005F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О.А.</dc:creator>
  <cp:lastModifiedBy>Кузнецова Жанна Борисовна</cp:lastModifiedBy>
  <cp:revision>8</cp:revision>
  <dcterms:created xsi:type="dcterms:W3CDTF">2014-05-26T23:25:00Z</dcterms:created>
  <dcterms:modified xsi:type="dcterms:W3CDTF">2014-05-27T23:53:00Z</dcterms:modified>
</cp:coreProperties>
</file>